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97F562" w14:textId="77777777" w:rsidR="005E2793" w:rsidRDefault="00000000">
      <w:r>
        <w:rPr>
          <w:rFonts w:hint="eastAsia"/>
        </w:rPr>
        <w:t xml:space="preserve">                                                                                                   </w:t>
      </w:r>
    </w:p>
    <w:p w14:paraId="62ADAF3B" w14:textId="77777777" w:rsidR="005E2793" w:rsidRDefault="005E2793"/>
    <w:p w14:paraId="3C284339" w14:textId="77777777" w:rsidR="005E2793" w:rsidRDefault="005E2793"/>
    <w:p w14:paraId="6FA7C4E9" w14:textId="77777777" w:rsidR="005E2793" w:rsidRDefault="005E2793">
      <w:pPr>
        <w:jc w:val="center"/>
      </w:pPr>
    </w:p>
    <w:p w14:paraId="123A0B5E" w14:textId="77777777" w:rsidR="005E2793" w:rsidRDefault="00000000">
      <w:pPr>
        <w:jc w:val="center"/>
        <w:rPr>
          <w:rFonts w:ascii="华文行楷" w:eastAsia="华文行楷"/>
          <w:sz w:val="72"/>
        </w:rPr>
      </w:pPr>
      <w:r>
        <w:rPr>
          <w:rFonts w:ascii="华文行楷" w:eastAsia="华文行楷" w:hint="eastAsia"/>
          <w:sz w:val="72"/>
          <w:szCs w:val="48"/>
        </w:rPr>
        <w:t>无锡城市职业技术学院</w:t>
      </w:r>
    </w:p>
    <w:p w14:paraId="57D2DE34" w14:textId="77777777" w:rsidR="005E2793" w:rsidRDefault="005E2793">
      <w:pPr>
        <w:jc w:val="center"/>
        <w:rPr>
          <w:rFonts w:ascii="宋体" w:hAnsi="宋体"/>
          <w:b/>
          <w:bCs/>
          <w:sz w:val="52"/>
          <w:szCs w:val="52"/>
        </w:rPr>
      </w:pPr>
    </w:p>
    <w:p w14:paraId="4FA34E8D" w14:textId="77777777" w:rsidR="005E2793" w:rsidRDefault="00000000">
      <w:pPr>
        <w:jc w:val="center"/>
        <w:rPr>
          <w:rFonts w:eastAsia="楷体_GB2312"/>
          <w:sz w:val="28"/>
        </w:rPr>
      </w:pPr>
      <w:r>
        <w:rPr>
          <w:rFonts w:ascii="宋体" w:hAnsi="宋体" w:hint="eastAsia"/>
          <w:b/>
          <w:bCs/>
          <w:sz w:val="52"/>
          <w:szCs w:val="52"/>
        </w:rPr>
        <w:t>实 验（实 训）报 告</w:t>
      </w:r>
    </w:p>
    <w:p w14:paraId="47095302" w14:textId="77777777" w:rsidR="005E2793" w:rsidRDefault="005E2793">
      <w:pPr>
        <w:rPr>
          <w:rFonts w:eastAsia="楷体_GB2312"/>
          <w:sz w:val="28"/>
        </w:rPr>
      </w:pPr>
    </w:p>
    <w:p w14:paraId="4BC2611F" w14:textId="77777777" w:rsidR="005E2793" w:rsidRDefault="00000000">
      <w:pPr>
        <w:rPr>
          <w:rFonts w:eastAsia="楷体_GB2312"/>
          <w:sz w:val="28"/>
        </w:rPr>
      </w:pPr>
      <w:r>
        <w:rPr>
          <w:rFonts w:eastAsia="楷体_GB2312" w:hint="eastAsia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 w14:paraId="7B14C397" w14:textId="77777777" w:rsidR="005E2793" w:rsidRDefault="005E2793">
      <w:pPr>
        <w:rPr>
          <w:rFonts w:eastAsia="楷体_GB2312"/>
          <w:sz w:val="28"/>
        </w:rPr>
      </w:pPr>
    </w:p>
    <w:p w14:paraId="66A0762F" w14:textId="77777777" w:rsidR="005E2793" w:rsidRDefault="00000000">
      <w:pPr>
        <w:ind w:firstLineChars="300" w:firstLine="1084"/>
        <w:rPr>
          <w:rFonts w:eastAsia="楷体_GB2312"/>
          <w:bCs/>
          <w:sz w:val="36"/>
          <w:szCs w:val="28"/>
          <w:u w:val="single"/>
        </w:rPr>
      </w:pPr>
      <w:r>
        <w:rPr>
          <w:rFonts w:eastAsia="楷体_GB2312" w:hint="eastAsia"/>
          <w:b/>
          <w:bCs/>
          <w:sz w:val="36"/>
          <w:szCs w:val="28"/>
        </w:rPr>
        <w:t>所属课程名称</w:t>
      </w:r>
      <w:r>
        <w:rPr>
          <w:rFonts w:eastAsia="楷体_GB2312" w:hint="eastAsia"/>
          <w:b/>
          <w:bCs/>
          <w:sz w:val="36"/>
          <w:szCs w:val="28"/>
        </w:rPr>
        <w:t xml:space="preserve"> </w:t>
      </w:r>
      <w:r>
        <w:rPr>
          <w:rFonts w:eastAsia="楷体_GB2312" w:hint="eastAsia"/>
          <w:bCs/>
          <w:sz w:val="36"/>
          <w:szCs w:val="28"/>
          <w:u w:val="single"/>
        </w:rPr>
        <w:t xml:space="preserve"> </w:t>
      </w:r>
      <w:r>
        <w:rPr>
          <w:rFonts w:eastAsia="楷体_GB2312"/>
          <w:bCs/>
          <w:sz w:val="36"/>
          <w:szCs w:val="28"/>
          <w:u w:val="single"/>
        </w:rPr>
        <w:t xml:space="preserve"> </w:t>
      </w:r>
      <w:r>
        <w:rPr>
          <w:rFonts w:eastAsia="楷体_GB2312" w:hint="eastAsia"/>
          <w:bCs/>
          <w:sz w:val="36"/>
          <w:szCs w:val="28"/>
          <w:u w:val="single"/>
        </w:rPr>
        <w:t>云平台构建与运维</w:t>
      </w:r>
      <w:r>
        <w:rPr>
          <w:rFonts w:eastAsia="楷体_GB2312" w:hint="eastAsia"/>
          <w:bCs/>
          <w:sz w:val="36"/>
          <w:szCs w:val="28"/>
          <w:u w:val="single"/>
        </w:rPr>
        <w:t xml:space="preserve"> </w:t>
      </w:r>
      <w:r>
        <w:rPr>
          <w:rFonts w:eastAsia="楷体_GB2312"/>
          <w:bCs/>
          <w:sz w:val="36"/>
          <w:szCs w:val="28"/>
          <w:u w:val="single"/>
        </w:rPr>
        <w:t xml:space="preserve">  </w:t>
      </w:r>
    </w:p>
    <w:p w14:paraId="34E2CC81" w14:textId="77777777" w:rsidR="005E2793" w:rsidRDefault="005E2793">
      <w:pPr>
        <w:ind w:firstLineChars="392" w:firstLine="826"/>
        <w:rPr>
          <w:rFonts w:ascii="楷体_GB2312" w:eastAsia="楷体_GB2312"/>
          <w:b/>
          <w:bCs/>
          <w:szCs w:val="28"/>
        </w:rPr>
      </w:pPr>
    </w:p>
    <w:p w14:paraId="7BCC4C1F" w14:textId="77777777" w:rsidR="005E2793" w:rsidRDefault="005E2793">
      <w:pPr>
        <w:rPr>
          <w:rFonts w:eastAsia="楷体_GB2312"/>
          <w:b/>
          <w:bCs/>
          <w:sz w:val="36"/>
        </w:rPr>
      </w:pPr>
    </w:p>
    <w:p w14:paraId="67914A9A" w14:textId="5E6F1C23" w:rsidR="005E2793" w:rsidRDefault="00000000">
      <w:pPr>
        <w:ind w:firstLineChars="400" w:firstLine="1285"/>
        <w:rPr>
          <w:rFonts w:eastAsia="楷体_GB2312"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班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级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</w:t>
      </w:r>
      <w:r>
        <w:rPr>
          <w:rFonts w:eastAsia="楷体_GB2312"/>
          <w:bCs/>
          <w:sz w:val="32"/>
          <w:szCs w:val="32"/>
          <w:u w:val="single"/>
        </w:rPr>
        <w:t xml:space="preserve">    </w:t>
      </w:r>
      <w:r>
        <w:rPr>
          <w:rFonts w:eastAsia="楷体_GB2312" w:hint="eastAsia"/>
          <w:bCs/>
          <w:sz w:val="32"/>
          <w:szCs w:val="32"/>
          <w:u w:val="single"/>
        </w:rPr>
        <w:t xml:space="preserve"> </w:t>
      </w:r>
      <w:proofErr w:type="gramStart"/>
      <w:r>
        <w:rPr>
          <w:rFonts w:eastAsia="楷体_GB2312" w:hint="eastAsia"/>
          <w:bCs/>
          <w:sz w:val="32"/>
          <w:szCs w:val="32"/>
          <w:u w:val="single"/>
        </w:rPr>
        <w:t>计网</w:t>
      </w:r>
      <w:proofErr w:type="gramEnd"/>
      <w:r>
        <w:rPr>
          <w:rFonts w:eastAsia="楷体_GB2312" w:hint="eastAsia"/>
          <w:bCs/>
          <w:sz w:val="32"/>
          <w:szCs w:val="32"/>
          <w:u w:val="single"/>
        </w:rPr>
        <w:t>2</w:t>
      </w:r>
      <w:r w:rsidR="00E91743">
        <w:rPr>
          <w:rFonts w:eastAsia="楷体_GB2312" w:hint="eastAsia"/>
          <w:bCs/>
          <w:sz w:val="32"/>
          <w:szCs w:val="32"/>
          <w:u w:val="single"/>
        </w:rPr>
        <w:t>201</w:t>
      </w:r>
      <w:r>
        <w:rPr>
          <w:rFonts w:eastAsia="楷体_GB2312" w:hint="eastAsia"/>
          <w:bCs/>
          <w:sz w:val="32"/>
          <w:szCs w:val="32"/>
          <w:u w:val="single"/>
        </w:rPr>
        <w:t xml:space="preserve"> </w:t>
      </w:r>
      <w:r>
        <w:rPr>
          <w:rFonts w:eastAsia="楷体_GB2312"/>
          <w:bCs/>
          <w:sz w:val="32"/>
          <w:szCs w:val="32"/>
          <w:u w:val="single"/>
        </w:rPr>
        <w:t xml:space="preserve">   </w:t>
      </w:r>
      <w:r w:rsidR="00E91743">
        <w:rPr>
          <w:rFonts w:eastAsia="楷体_GB2312" w:hint="eastAsia"/>
          <w:bCs/>
          <w:sz w:val="32"/>
          <w:szCs w:val="32"/>
          <w:u w:val="single"/>
        </w:rPr>
        <w:t xml:space="preserve">   </w:t>
      </w:r>
    </w:p>
    <w:p w14:paraId="4BE7F433" w14:textId="32CBBAA3" w:rsidR="005E2793" w:rsidRDefault="00000000">
      <w:pPr>
        <w:ind w:firstLineChars="400" w:firstLine="1285"/>
        <w:rPr>
          <w:rFonts w:eastAsia="楷体_GB2312"/>
          <w:b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学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号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</w:t>
      </w:r>
      <w:r w:rsidR="00E91743">
        <w:rPr>
          <w:rFonts w:eastAsia="楷体_GB2312" w:hint="eastAsia"/>
          <w:bCs/>
          <w:sz w:val="32"/>
          <w:szCs w:val="32"/>
          <w:u w:val="single"/>
        </w:rPr>
        <w:t>1422040339</w:t>
      </w:r>
      <w:r>
        <w:rPr>
          <w:rFonts w:eastAsia="楷体_GB2312" w:hint="eastAsia"/>
          <w:bCs/>
          <w:sz w:val="32"/>
          <w:szCs w:val="32"/>
          <w:u w:val="single"/>
        </w:rPr>
        <w:t xml:space="preserve">  </w:t>
      </w:r>
      <w:r w:rsidR="00E91743">
        <w:rPr>
          <w:rFonts w:eastAsia="楷体_GB2312" w:hint="eastAsia"/>
          <w:bCs/>
          <w:sz w:val="32"/>
          <w:szCs w:val="32"/>
          <w:u w:val="single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</w:t>
      </w:r>
    </w:p>
    <w:p w14:paraId="1C9024D7" w14:textId="3AC856FE" w:rsidR="005E2793" w:rsidRDefault="00000000">
      <w:pPr>
        <w:ind w:firstLineChars="400" w:firstLine="1285"/>
        <w:rPr>
          <w:rFonts w:eastAsia="楷体_GB2312"/>
          <w:bCs/>
          <w:sz w:val="32"/>
          <w:szCs w:val="32"/>
          <w:u w:val="single"/>
        </w:rPr>
      </w:pPr>
      <w:r>
        <w:rPr>
          <w:rFonts w:eastAsia="楷体_GB2312" w:hint="eastAsia"/>
          <w:b/>
          <w:bCs/>
          <w:sz w:val="32"/>
          <w:szCs w:val="32"/>
        </w:rPr>
        <w:t>姓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名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</w:t>
      </w:r>
      <w:r w:rsidR="00E91743">
        <w:rPr>
          <w:rFonts w:eastAsia="楷体_GB2312" w:hint="eastAsia"/>
          <w:bCs/>
          <w:sz w:val="32"/>
          <w:szCs w:val="32"/>
          <w:u w:val="single"/>
        </w:rPr>
        <w:t>董孜琳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</w:t>
      </w:r>
      <w:r w:rsidR="00E91743">
        <w:rPr>
          <w:rFonts w:eastAsia="楷体_GB2312" w:hint="eastAsia"/>
          <w:bCs/>
          <w:sz w:val="32"/>
          <w:szCs w:val="32"/>
          <w:u w:val="single"/>
        </w:rPr>
        <w:t xml:space="preserve">   </w:t>
      </w:r>
      <w:r>
        <w:rPr>
          <w:rFonts w:eastAsia="楷体_GB2312"/>
          <w:bCs/>
          <w:sz w:val="32"/>
          <w:szCs w:val="32"/>
          <w:u w:val="single"/>
        </w:rPr>
        <w:t xml:space="preserve">    </w:t>
      </w:r>
    </w:p>
    <w:p w14:paraId="60E21D8D" w14:textId="7ABE16B6" w:rsidR="005E2793" w:rsidRDefault="00000000">
      <w:pPr>
        <w:ind w:firstLineChars="400" w:firstLine="1285"/>
        <w:rPr>
          <w:rFonts w:eastAsia="楷体_GB2312"/>
          <w:b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指导教师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</w:t>
      </w:r>
      <w:r>
        <w:rPr>
          <w:rFonts w:eastAsia="楷体_GB2312" w:hint="eastAsia"/>
          <w:bCs/>
          <w:sz w:val="32"/>
          <w:szCs w:val="32"/>
          <w:u w:val="single"/>
        </w:rPr>
        <w:t>徐峰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    </w:t>
      </w:r>
    </w:p>
    <w:p w14:paraId="5D949512" w14:textId="77777777" w:rsidR="005E2793" w:rsidRDefault="005E2793">
      <w:pPr>
        <w:rPr>
          <w:rFonts w:eastAsia="楷体_GB2312"/>
          <w:b/>
          <w:bCs/>
          <w:sz w:val="28"/>
        </w:rPr>
      </w:pPr>
    </w:p>
    <w:p w14:paraId="2827AE21" w14:textId="77777777" w:rsidR="005E2793" w:rsidRDefault="005E2793">
      <w:pPr>
        <w:rPr>
          <w:rFonts w:eastAsia="楷体_GB2312"/>
          <w:b/>
          <w:bCs/>
          <w:sz w:val="28"/>
        </w:rPr>
      </w:pPr>
    </w:p>
    <w:p w14:paraId="154FF29F" w14:textId="77777777" w:rsidR="005E2793" w:rsidRDefault="005E2793">
      <w:pPr>
        <w:rPr>
          <w:rFonts w:eastAsia="楷体_GB2312"/>
          <w:b/>
          <w:bCs/>
          <w:sz w:val="28"/>
        </w:rPr>
      </w:pPr>
    </w:p>
    <w:p w14:paraId="371B6DF1" w14:textId="77777777" w:rsidR="005E2793" w:rsidRDefault="005E2793">
      <w:pPr>
        <w:rPr>
          <w:rFonts w:eastAsia="楷体_GB2312"/>
          <w:b/>
          <w:bCs/>
          <w:sz w:val="28"/>
        </w:rPr>
      </w:pPr>
    </w:p>
    <w:p w14:paraId="32558886" w14:textId="77777777" w:rsidR="005E2793" w:rsidRDefault="00000000">
      <w:pPr>
        <w:jc w:val="center"/>
        <w:rPr>
          <w:rFonts w:eastAsia="楷体_GB2312"/>
          <w:bCs/>
          <w:sz w:val="28"/>
        </w:rPr>
      </w:pPr>
      <w:r>
        <w:rPr>
          <w:rFonts w:eastAsia="楷体_GB2312" w:hint="eastAsia"/>
          <w:bCs/>
          <w:sz w:val="28"/>
        </w:rPr>
        <w:t>无锡城市职业技术学院教务处监制</w:t>
      </w:r>
    </w:p>
    <w:p w14:paraId="16634B95" w14:textId="77777777" w:rsidR="005E2793" w:rsidRDefault="00000000">
      <w:pPr>
        <w:tabs>
          <w:tab w:val="left" w:pos="5970"/>
        </w:tabs>
        <w:spacing w:line="0" w:lineRule="atLeast"/>
        <w:rPr>
          <w:rFonts w:eastAsia="楷体_GB2312"/>
          <w:b/>
          <w:bCs/>
          <w:sz w:val="32"/>
        </w:rPr>
      </w:pPr>
      <w:r>
        <w:rPr>
          <w:rFonts w:eastAsia="楷体_GB2312"/>
          <w:b/>
          <w:bCs/>
          <w:sz w:val="32"/>
        </w:rPr>
        <w:br w:type="page"/>
      </w:r>
    </w:p>
    <w:p w14:paraId="7A5750DE" w14:textId="5F96BE41" w:rsidR="005E2793" w:rsidRDefault="00000000">
      <w:pPr>
        <w:tabs>
          <w:tab w:val="left" w:pos="5970"/>
        </w:tabs>
        <w:spacing w:line="0" w:lineRule="atLeast"/>
        <w:rPr>
          <w:rFonts w:eastAsia="楷体_GB2312"/>
          <w:bCs/>
          <w:sz w:val="32"/>
        </w:rPr>
      </w:pPr>
      <w:r>
        <w:rPr>
          <w:rFonts w:eastAsia="楷体_GB2312" w:hint="eastAsia"/>
          <w:b/>
          <w:bCs/>
          <w:sz w:val="32"/>
        </w:rPr>
        <w:lastRenderedPageBreak/>
        <w:t>项目名称：</w:t>
      </w:r>
      <w:proofErr w:type="spellStart"/>
      <w:r w:rsidR="00E91743">
        <w:rPr>
          <w:rFonts w:eastAsia="楷体_GB2312" w:hint="eastAsia"/>
          <w:b/>
          <w:bCs/>
          <w:sz w:val="32"/>
        </w:rPr>
        <w:t>kubernetes</w:t>
      </w:r>
      <w:proofErr w:type="spellEnd"/>
      <w:r w:rsidR="00E91743">
        <w:rPr>
          <w:rFonts w:eastAsia="楷体_GB2312" w:hint="eastAsia"/>
          <w:b/>
          <w:bCs/>
          <w:sz w:val="32"/>
        </w:rPr>
        <w:t>安装和使用</w:t>
      </w:r>
      <w:r>
        <w:rPr>
          <w:rFonts w:eastAsia="楷体_GB2312" w:hint="eastAsia"/>
          <w:b/>
          <w:bCs/>
          <w:sz w:val="24"/>
        </w:rPr>
        <w:t xml:space="preserve"> </w:t>
      </w:r>
      <w:r>
        <w:rPr>
          <w:rFonts w:eastAsia="楷体_GB2312" w:hint="eastAsia"/>
          <w:bCs/>
          <w:sz w:val="32"/>
        </w:rPr>
        <w:t>日期：</w:t>
      </w:r>
      <w:r w:rsidR="00E91743">
        <w:rPr>
          <w:rFonts w:eastAsia="楷体_GB2312" w:hint="eastAsia"/>
          <w:bCs/>
          <w:sz w:val="32"/>
        </w:rPr>
        <w:t>2024</w:t>
      </w:r>
      <w:r w:rsidR="00E91743">
        <w:rPr>
          <w:rFonts w:eastAsia="楷体_GB2312" w:hint="eastAsia"/>
          <w:bCs/>
          <w:sz w:val="32"/>
        </w:rPr>
        <w:t>年</w:t>
      </w:r>
      <w:r w:rsidR="00E91743">
        <w:rPr>
          <w:rFonts w:eastAsia="楷体_GB2312" w:hint="eastAsia"/>
          <w:bCs/>
          <w:sz w:val="32"/>
        </w:rPr>
        <w:t>4</w:t>
      </w:r>
      <w:r w:rsidR="00E91743">
        <w:rPr>
          <w:rFonts w:eastAsia="楷体_GB2312" w:hint="eastAsia"/>
          <w:bCs/>
          <w:sz w:val="32"/>
        </w:rPr>
        <w:t>月</w:t>
      </w:r>
      <w:r w:rsidR="00E91743">
        <w:rPr>
          <w:rFonts w:eastAsia="楷体_GB2312" w:hint="eastAsia"/>
          <w:bCs/>
          <w:sz w:val="32"/>
        </w:rPr>
        <w:t>21</w:t>
      </w:r>
      <w:r w:rsidR="00E91743">
        <w:rPr>
          <w:rFonts w:eastAsia="楷体_GB2312" w:hint="eastAsia"/>
          <w:bCs/>
          <w:sz w:val="32"/>
        </w:rPr>
        <w:t>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13"/>
      </w:tblGrid>
      <w:tr w:rsidR="005E2793" w14:paraId="0BCF16AC" w14:textId="77777777">
        <w:trPr>
          <w:trHeight w:val="185"/>
        </w:trPr>
        <w:tc>
          <w:tcPr>
            <w:tcW w:w="10013" w:type="dxa"/>
          </w:tcPr>
          <w:p w14:paraId="02C64844" w14:textId="77777777" w:rsidR="005E2793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ascii="楷体_GB2312" w:eastAsia="楷体_GB2312" w:hint="eastAsia"/>
                <w:b/>
                <w:bCs/>
                <w:sz w:val="28"/>
              </w:rPr>
              <w:t>一、实验（实训）概述：</w:t>
            </w:r>
          </w:p>
        </w:tc>
      </w:tr>
      <w:tr w:rsidR="005E2793" w14:paraId="180E9C05" w14:textId="77777777">
        <w:trPr>
          <w:trHeight w:val="185"/>
        </w:trPr>
        <w:tc>
          <w:tcPr>
            <w:tcW w:w="10013" w:type="dxa"/>
          </w:tcPr>
          <w:p w14:paraId="22A58048" w14:textId="77777777" w:rsidR="005E2793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【目的及要求】</w:t>
            </w:r>
          </w:p>
          <w:p w14:paraId="423712AD" w14:textId="144B69E1" w:rsidR="005E2793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 </w:t>
            </w:r>
            <w:r w:rsidR="0050374D">
              <w:rPr>
                <w:rFonts w:ascii="楷体_GB2312" w:eastAsia="楷体_GB2312" w:hint="eastAsia"/>
                <w:b/>
                <w:bCs/>
                <w:sz w:val="24"/>
              </w:rPr>
              <w:t>安装和使用容器集群管理系统</w:t>
            </w:r>
            <w:proofErr w:type="spellStart"/>
            <w:r w:rsidR="0050374D">
              <w:rPr>
                <w:rFonts w:ascii="楷体_GB2312" w:eastAsia="楷体_GB2312" w:hint="eastAsia"/>
                <w:b/>
                <w:bCs/>
                <w:sz w:val="24"/>
              </w:rPr>
              <w:t>kubernetes</w:t>
            </w:r>
            <w:proofErr w:type="spellEnd"/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  </w:t>
            </w:r>
          </w:p>
          <w:p w14:paraId="55D46135" w14:textId="77777777" w:rsidR="005E2793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【实验环境】</w:t>
            </w:r>
          </w:p>
          <w:p w14:paraId="4FA2150E" w14:textId="77290B99" w:rsidR="005E2793" w:rsidRDefault="0050374D" w:rsidP="0050374D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 k8s-master、k8s-node</w:t>
            </w:r>
          </w:p>
        </w:tc>
      </w:tr>
      <w:tr w:rsidR="005E2793" w14:paraId="01045727" w14:textId="77777777">
        <w:trPr>
          <w:trHeight w:val="405"/>
        </w:trPr>
        <w:tc>
          <w:tcPr>
            <w:tcW w:w="10013" w:type="dxa"/>
          </w:tcPr>
          <w:p w14:paraId="03842ECE" w14:textId="77777777" w:rsidR="005E2793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ascii="楷体_GB2312" w:eastAsia="楷体_GB2312" w:hint="eastAsia"/>
                <w:b/>
                <w:bCs/>
                <w:sz w:val="28"/>
              </w:rPr>
              <w:t>二、实验（实训）内容：</w:t>
            </w:r>
          </w:p>
        </w:tc>
      </w:tr>
      <w:tr w:rsidR="005E2793" w14:paraId="412BC4E1" w14:textId="77777777">
        <w:trPr>
          <w:trHeight w:val="405"/>
        </w:trPr>
        <w:tc>
          <w:tcPr>
            <w:tcW w:w="10013" w:type="dxa"/>
          </w:tcPr>
          <w:p w14:paraId="1E901D21" w14:textId="77777777" w:rsidR="005E2793" w:rsidRDefault="00000000">
            <w:pPr>
              <w:tabs>
                <w:tab w:val="left" w:pos="5970"/>
              </w:tabs>
              <w:rPr>
                <w:rFonts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【</w:t>
            </w:r>
            <w:r>
              <w:rPr>
                <w:rFonts w:eastAsia="楷体_GB2312" w:hint="eastAsia"/>
                <w:b/>
                <w:bCs/>
                <w:sz w:val="24"/>
              </w:rPr>
              <w:t>实验（实训）过程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>】</w:t>
            </w:r>
            <w:r>
              <w:rPr>
                <w:rFonts w:eastAsia="楷体_GB2312" w:hint="eastAsia"/>
                <w:b/>
                <w:bCs/>
                <w:sz w:val="24"/>
              </w:rPr>
              <w:t>（步骤、记录、数据、程序等）</w:t>
            </w:r>
          </w:p>
          <w:p w14:paraId="72F059AB" w14:textId="3B27E856" w:rsidR="00BE4643" w:rsidRPr="00BE4643" w:rsidRDefault="00BE4643">
            <w:pPr>
              <w:tabs>
                <w:tab w:val="left" w:pos="5970"/>
              </w:tabs>
              <w:rPr>
                <w:rFonts w:ascii="楷体_GB2312" w:eastAsia="楷体_GB2312" w:hint="eastAsia"/>
                <w:bCs/>
                <w:color w:val="FF0000"/>
                <w:sz w:val="30"/>
                <w:szCs w:val="30"/>
              </w:rPr>
            </w:pPr>
            <w:r w:rsidRPr="00BE4643">
              <w:rPr>
                <w:rFonts w:eastAsia="楷体_GB2312" w:hint="eastAsia"/>
                <w:b/>
                <w:bCs/>
                <w:color w:val="FF0000"/>
                <w:sz w:val="30"/>
                <w:szCs w:val="30"/>
              </w:rPr>
              <w:t>一、安装</w:t>
            </w:r>
            <w:proofErr w:type="spellStart"/>
            <w:r w:rsidRPr="00BE4643">
              <w:rPr>
                <w:rFonts w:eastAsia="楷体_GB2312" w:hint="eastAsia"/>
                <w:b/>
                <w:bCs/>
                <w:color w:val="FF0000"/>
                <w:sz w:val="30"/>
                <w:szCs w:val="30"/>
              </w:rPr>
              <w:t>kubernetes</w:t>
            </w:r>
            <w:proofErr w:type="spellEnd"/>
          </w:p>
          <w:p w14:paraId="19BA4A0B" w14:textId="00DF274F" w:rsidR="005E2793" w:rsidRPr="00D3248D" w:rsidRDefault="00A54324">
            <w:pPr>
              <w:tabs>
                <w:tab w:val="left" w:pos="5970"/>
              </w:tabs>
              <w:rPr>
                <w:rFonts w:ascii="楷体_GB2312" w:eastAsia="楷体_GB2312"/>
                <w:bCs/>
                <w:color w:val="FF0000"/>
                <w:sz w:val="28"/>
                <w:szCs w:val="28"/>
              </w:rPr>
            </w:pPr>
            <w:r w:rsidRPr="00D3248D">
              <w:rPr>
                <w:rFonts w:ascii="楷体_GB2312" w:eastAsia="楷体_GB2312" w:hint="eastAsia"/>
                <w:bCs/>
                <w:color w:val="FF0000"/>
                <w:sz w:val="28"/>
                <w:szCs w:val="28"/>
              </w:rPr>
              <w:t xml:space="preserve">1.在VMware </w:t>
            </w:r>
            <w:r w:rsidR="00D926E3" w:rsidRPr="00D3248D">
              <w:rPr>
                <w:rFonts w:ascii="楷体_GB2312" w:eastAsia="楷体_GB2312" w:hint="eastAsia"/>
                <w:bCs/>
                <w:color w:val="FF0000"/>
                <w:sz w:val="28"/>
                <w:szCs w:val="28"/>
              </w:rPr>
              <w:t>workstation中新建两个虚拟机k8s-master（192.168.100.60）和k8s-node（192.168.100.61），</w:t>
            </w:r>
            <w:r w:rsidR="00D926E3" w:rsidRPr="00D3248D">
              <w:rPr>
                <w:rFonts w:ascii="楷体_GB2312" w:eastAsia="楷体_GB2312" w:hint="eastAsia"/>
                <w:bCs/>
                <w:color w:val="FF0000"/>
                <w:sz w:val="28"/>
                <w:szCs w:val="28"/>
                <w:highlight w:val="yellow"/>
              </w:rPr>
              <w:t>内存均为8GB，使用CentOS-7-x86_64-DVD-1804.iso 安装操作系统</w:t>
            </w:r>
          </w:p>
          <w:p w14:paraId="1AB738D1" w14:textId="11B7F47C" w:rsidR="005E2793" w:rsidRDefault="00D926E3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3BCDFDBE" wp14:editId="192C2779">
                  <wp:extent cx="4971588" cy="2230502"/>
                  <wp:effectExtent l="0" t="0" r="0" b="0"/>
                  <wp:docPr id="175669559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845" cy="2235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0B5739" w14:textId="1691C8BF" w:rsidR="005E2793" w:rsidRDefault="00D926E3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25ED6708" wp14:editId="1F2982F6">
                  <wp:extent cx="4989830" cy="2468245"/>
                  <wp:effectExtent l="0" t="0" r="0" b="0"/>
                  <wp:docPr id="158013633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830" cy="246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A35A23" w14:textId="11A586AF" w:rsidR="00D926E3" w:rsidRPr="00D3248D" w:rsidRDefault="00D926E3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8"/>
                <w:szCs w:val="28"/>
              </w:rPr>
            </w:pP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t>2.在</w:t>
            </w:r>
            <w:proofErr w:type="spellStart"/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t>moba</w:t>
            </w:r>
            <w:proofErr w:type="spellEnd"/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  <w:highlight w:val="yellow"/>
              </w:rPr>
              <w:t>用ssh连接</w:t>
            </w: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t>k8s-master和k8s-node</w:t>
            </w:r>
          </w:p>
          <w:p w14:paraId="575E9E52" w14:textId="0B00CE80" w:rsidR="00D926E3" w:rsidRDefault="00D926E3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lastRenderedPageBreak/>
              <w:drawing>
                <wp:inline distT="0" distB="0" distL="0" distR="0" wp14:anchorId="349BC361" wp14:editId="40D496BF">
                  <wp:extent cx="4623975" cy="2952750"/>
                  <wp:effectExtent l="0" t="0" r="0" b="0"/>
                  <wp:docPr id="155231511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3869" cy="2959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0F8609EC" wp14:editId="0F8A1F04">
                  <wp:extent cx="4679950" cy="2946405"/>
                  <wp:effectExtent l="0" t="0" r="0" b="0"/>
                  <wp:docPr id="25846438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8407" cy="295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B4613F" w14:textId="442DC5EC" w:rsidR="00D926E3" w:rsidRPr="00D3248D" w:rsidRDefault="00426F2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8"/>
                <w:szCs w:val="28"/>
              </w:rPr>
            </w:pP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t>3.配置hosts，</w:t>
            </w: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  <w:highlight w:val="yellow"/>
              </w:rPr>
              <w:t>两虚拟机配置相同</w:t>
            </w: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t>，以master为例</w:t>
            </w:r>
          </w:p>
          <w:p w14:paraId="5025DC34" w14:textId="12D3CFC0" w:rsidR="00D926E3" w:rsidRDefault="00426F2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2115ABEA" wp14:editId="324B6E50">
                  <wp:extent cx="5174615" cy="1041400"/>
                  <wp:effectExtent l="0" t="0" r="0" b="0"/>
                  <wp:docPr id="147044328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461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65BBC9" w14:textId="295B7E30" w:rsidR="00D926E3" w:rsidRDefault="00426F2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011A394F" wp14:editId="5840C175">
                  <wp:extent cx="5214134" cy="1374243"/>
                  <wp:effectExtent l="0" t="0" r="0" b="0"/>
                  <wp:docPr id="1457749405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0846" cy="1376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53479F" w14:textId="043B0BD4" w:rsidR="00D926E3" w:rsidRPr="00D3248D" w:rsidRDefault="00426F2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8"/>
                <w:szCs w:val="28"/>
              </w:rPr>
            </w:pP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lastRenderedPageBreak/>
              <w:t>4.</w:t>
            </w: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  <w:highlight w:val="yellow"/>
              </w:rPr>
              <w:t>停止防火墙和</w:t>
            </w:r>
            <w:proofErr w:type="spellStart"/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  <w:highlight w:val="yellow"/>
              </w:rPr>
              <w:t>SELinux</w:t>
            </w:r>
            <w:proofErr w:type="spellEnd"/>
            <w:r w:rsidR="0085497F" w:rsidRPr="00D3248D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t>，master和node配置相同，以master为例</w:t>
            </w:r>
          </w:p>
          <w:p w14:paraId="4EAD80B8" w14:textId="00EC6AC3" w:rsidR="00D926E3" w:rsidRPr="00D3248D" w:rsidRDefault="0085497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（1）停止防火墙</w:t>
            </w:r>
          </w:p>
          <w:p w14:paraId="59D961BE" w14:textId="346514EA" w:rsidR="00D926E3" w:rsidRDefault="0085497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7A5F3742" wp14:editId="247E5C24">
                  <wp:extent cx="6063549" cy="1041253"/>
                  <wp:effectExtent l="0" t="0" r="0" b="0"/>
                  <wp:docPr id="273652749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2783" cy="1042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48C19B" w14:textId="08995EEE" w:rsidR="0085497F" w:rsidRPr="00D3248D" w:rsidRDefault="0085497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（2）停止</w:t>
            </w:r>
            <w:proofErr w:type="spellStart"/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SELinux</w:t>
            </w:r>
            <w:proofErr w:type="spellEnd"/>
          </w:p>
          <w:p w14:paraId="14E4640D" w14:textId="586F66C9" w:rsidR="0085497F" w:rsidRDefault="000169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6858DCEC" wp14:editId="319C5980">
                  <wp:extent cx="6078382" cy="742611"/>
                  <wp:effectExtent l="0" t="0" r="0" b="0"/>
                  <wp:docPr id="440221268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1721" cy="744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BC2F66" w14:textId="758F97DA" w:rsidR="0085497F" w:rsidRDefault="000169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4635E8FE" wp14:editId="00E5C6AE">
                  <wp:extent cx="5872245" cy="1966006"/>
                  <wp:effectExtent l="0" t="0" r="0" b="0"/>
                  <wp:docPr id="1352207980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9867" cy="1968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95CE9B" w14:textId="384197DB" w:rsidR="0085497F" w:rsidRPr="00D3248D" w:rsidRDefault="000169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8"/>
                <w:szCs w:val="28"/>
              </w:rPr>
            </w:pP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t>5.</w:t>
            </w: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  <w:highlight w:val="yellow"/>
              </w:rPr>
              <w:t>关闭Swap</w:t>
            </w:r>
            <w:r w:rsidR="00FF3DDF" w:rsidRPr="00D3248D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t xml:space="preserve">，在 </w:t>
            </w:r>
            <w:r w:rsidR="00FF3DDF" w:rsidRPr="00D3248D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  <w:highlight w:val="yellow"/>
              </w:rPr>
              <w:t>master 和 node中进行以下配置</w:t>
            </w:r>
            <w:r w:rsidR="00FF3DDF" w:rsidRPr="00D3248D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t>，配置相同，以 master为例</w:t>
            </w:r>
          </w:p>
          <w:p w14:paraId="01B56DD3" w14:textId="1CADA85A" w:rsidR="00D926E3" w:rsidRPr="00D3248D" w:rsidRDefault="00FF3DD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（1）停用Swap</w:t>
            </w:r>
          </w:p>
          <w:p w14:paraId="047FB82D" w14:textId="0C3C4825" w:rsidR="00FF3DDF" w:rsidRDefault="00FF3DD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72D34D09" wp14:editId="77DD9F7C">
                  <wp:extent cx="4561205" cy="697865"/>
                  <wp:effectExtent l="0" t="0" r="0" b="0"/>
                  <wp:docPr id="557770330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1205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80A58B" w14:textId="0BB9207E" w:rsidR="00FF3DDF" w:rsidRPr="00D3248D" w:rsidRDefault="00FF3DD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（2）删除</w:t>
            </w:r>
            <w:proofErr w:type="spellStart"/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fstab</w:t>
            </w:r>
            <w:proofErr w:type="spellEnd"/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中的SWAP挂载</w:t>
            </w:r>
          </w:p>
          <w:p w14:paraId="650FBD88" w14:textId="3D8CFD7B" w:rsidR="00FF3DDF" w:rsidRDefault="00FF3DD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4B54B96B" wp14:editId="224A731B">
                  <wp:extent cx="5153411" cy="628656"/>
                  <wp:effectExtent l="0" t="0" r="0" b="0"/>
                  <wp:docPr id="122483500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4829" cy="630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588DD2" w14:textId="387BD155" w:rsidR="00FF3DDF" w:rsidRDefault="00FF3DD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lastRenderedPageBreak/>
              <w:drawing>
                <wp:inline distT="0" distB="0" distL="0" distR="0" wp14:anchorId="7523FF1A" wp14:editId="7705328C">
                  <wp:extent cx="5433060" cy="2172360"/>
                  <wp:effectExtent l="0" t="0" r="0" b="0"/>
                  <wp:docPr id="364097301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163" cy="217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D498B4" w14:textId="77777777" w:rsidR="00FF3DDF" w:rsidRDefault="00FF3DD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</w:p>
          <w:p w14:paraId="1561DADC" w14:textId="10917A50" w:rsidR="00FF3DDF" w:rsidRPr="00D3248D" w:rsidRDefault="00FF3DD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8"/>
                <w:szCs w:val="28"/>
              </w:rPr>
            </w:pP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t>6.配置YUM，</w:t>
            </w: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  <w:highlight w:val="yellow"/>
              </w:rPr>
              <w:t>在master中</w:t>
            </w: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t>进行以下配置</w:t>
            </w:r>
          </w:p>
          <w:p w14:paraId="731A1E59" w14:textId="3A4A20DD" w:rsidR="00FF3DDF" w:rsidRPr="00D3248D" w:rsidRDefault="00FF3DD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 xml:space="preserve">（1）将 </w:t>
            </w: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  <w:highlight w:val="yellow"/>
              </w:rPr>
              <w:t>CentOS-7-x86_64-DVD-1804.iso 和 K8S.tar.gz</w:t>
            </w: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 xml:space="preserve"> 直接拖入或通过 SFTP 传输到 </w:t>
            </w: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  <w:highlight w:val="yellow"/>
              </w:rPr>
              <w:t>master 节点的/root目录</w:t>
            </w: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。</w:t>
            </w:r>
          </w:p>
          <w:p w14:paraId="2A5461E3" w14:textId="6DEA9609" w:rsidR="00D926E3" w:rsidRDefault="00FF3DD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71391250" wp14:editId="05C0DFBD">
                  <wp:extent cx="4259580" cy="4006447"/>
                  <wp:effectExtent l="0" t="0" r="0" b="0"/>
                  <wp:docPr id="503643966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9437" cy="4015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C4F1C" w14:textId="3019C7D4" w:rsidR="00FF3DDF" w:rsidRDefault="00FF3DD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539FBD1D" wp14:editId="2DBC500B">
                  <wp:extent cx="5576255" cy="682447"/>
                  <wp:effectExtent l="0" t="0" r="0" b="0"/>
                  <wp:docPr id="1933357268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5282" cy="683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0A2432" w14:textId="4A3AFF96" w:rsidR="00FF3DDF" w:rsidRPr="00D3248D" w:rsidRDefault="00FF3DD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（2）创建挂载目录</w:t>
            </w:r>
          </w:p>
          <w:p w14:paraId="34A088A6" w14:textId="1C13E3E9" w:rsidR="00FF3DDF" w:rsidRDefault="00FF3DD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lastRenderedPageBreak/>
              <w:drawing>
                <wp:inline distT="0" distB="0" distL="0" distR="0" wp14:anchorId="5C982163" wp14:editId="4C5CB837">
                  <wp:extent cx="4497705" cy="829945"/>
                  <wp:effectExtent l="0" t="0" r="0" b="0"/>
                  <wp:docPr id="1995827766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770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9C0E30" w14:textId="5F7663F0" w:rsidR="00FF3DDF" w:rsidRPr="00D3248D" w:rsidRDefault="00FF3DD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（3）编辑</w:t>
            </w:r>
            <w:proofErr w:type="spellStart"/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fstab</w:t>
            </w:r>
            <w:proofErr w:type="spellEnd"/>
          </w:p>
          <w:p w14:paraId="712E6C50" w14:textId="0DF5D8A4" w:rsidR="00FF3DDF" w:rsidRDefault="00FF3DD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0755F9DE" wp14:editId="3BE9A899">
                  <wp:extent cx="4963160" cy="951230"/>
                  <wp:effectExtent l="0" t="0" r="0" b="0"/>
                  <wp:docPr id="767156365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3160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DFC5CD" w14:textId="3ECE2A04" w:rsidR="00FF3DDF" w:rsidRDefault="00FF3DD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7ECA717A" wp14:editId="2189CEC5">
                  <wp:extent cx="6210300" cy="2019300"/>
                  <wp:effectExtent l="0" t="0" r="0" b="0"/>
                  <wp:docPr id="799453641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E90123" w14:textId="1A19E7E6" w:rsidR="00FF3DDF" w:rsidRPr="00D3248D" w:rsidRDefault="00FF3DD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（4）挂载ISO</w:t>
            </w:r>
          </w:p>
          <w:p w14:paraId="0F95158C" w14:textId="2B9CAE92" w:rsidR="00FF3DDF" w:rsidRDefault="0004199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57A75F21" wp14:editId="1E3C6B01">
                  <wp:extent cx="4968417" cy="3789376"/>
                  <wp:effectExtent l="0" t="0" r="0" b="0"/>
                  <wp:docPr id="11932640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476" cy="3793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7E3C75" w14:textId="48CFD86C" w:rsidR="00FF3DDF" w:rsidRPr="00D3248D" w:rsidRDefault="0004199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（5）解压K8S</w:t>
            </w:r>
          </w:p>
          <w:p w14:paraId="0F3D3C7D" w14:textId="7980BC89" w:rsidR="00FF3DDF" w:rsidRDefault="0004199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lastRenderedPageBreak/>
              <w:drawing>
                <wp:inline distT="0" distB="0" distL="0" distR="0" wp14:anchorId="39A5AC97" wp14:editId="133BD5AB">
                  <wp:extent cx="6216015" cy="808990"/>
                  <wp:effectExtent l="0" t="0" r="0" b="0"/>
                  <wp:docPr id="1870052314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015" cy="80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7D71DA" w14:textId="5A52EB0C" w:rsidR="0004199D" w:rsidRPr="00D3248D" w:rsidRDefault="0004199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（6）编辑YUM配置文件</w:t>
            </w:r>
          </w:p>
          <w:p w14:paraId="272A3B0A" w14:textId="4AB988F8" w:rsidR="0004199D" w:rsidRDefault="0004199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6D30B5D8" wp14:editId="68C78EAE">
                  <wp:extent cx="5470525" cy="1221105"/>
                  <wp:effectExtent l="0" t="0" r="0" b="0"/>
                  <wp:docPr id="1603597560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0525" cy="122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B94FDF" w14:textId="579D0139" w:rsidR="0004199D" w:rsidRDefault="0004199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7EBC79A5" wp14:editId="50F51E86">
                  <wp:extent cx="4820421" cy="2247413"/>
                  <wp:effectExtent l="0" t="0" r="0" b="0"/>
                  <wp:docPr id="370589055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4675" cy="2249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DF1C1F" w14:textId="1952D893" w:rsidR="0004199D" w:rsidRPr="00D3248D" w:rsidRDefault="0004199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（7）清空缓存</w:t>
            </w:r>
          </w:p>
          <w:p w14:paraId="738C3CB6" w14:textId="6D737986" w:rsidR="0004199D" w:rsidRDefault="0004199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77D9B91F" wp14:editId="68CF837A">
                  <wp:extent cx="5597397" cy="947780"/>
                  <wp:effectExtent l="0" t="0" r="0" b="0"/>
                  <wp:docPr id="1900950438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4397" cy="952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74E8EA" w14:textId="0F7450BD" w:rsidR="0004199D" w:rsidRPr="00D3248D" w:rsidRDefault="0004199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（8）生成新缓存</w:t>
            </w:r>
          </w:p>
          <w:p w14:paraId="3C48F3C7" w14:textId="139E8D29" w:rsidR="0004199D" w:rsidRDefault="0004199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7542EA5A" wp14:editId="21ED4F09">
                  <wp:extent cx="5692537" cy="1597446"/>
                  <wp:effectExtent l="0" t="0" r="0" b="0"/>
                  <wp:docPr id="961590865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6756" cy="1601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14C4D1" w14:textId="3F71441D" w:rsidR="0004199D" w:rsidRPr="00D3248D" w:rsidRDefault="0004199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（9）安装</w:t>
            </w:r>
            <w:proofErr w:type="spellStart"/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vsftpd</w:t>
            </w:r>
            <w:proofErr w:type="spellEnd"/>
          </w:p>
          <w:p w14:paraId="7BD33149" w14:textId="21CC65CD" w:rsidR="0004199D" w:rsidRDefault="0004199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lastRenderedPageBreak/>
              <w:drawing>
                <wp:inline distT="0" distB="0" distL="0" distR="0" wp14:anchorId="5B610AF5" wp14:editId="1E222043">
                  <wp:extent cx="4878562" cy="3288291"/>
                  <wp:effectExtent l="0" t="0" r="0" b="0"/>
                  <wp:docPr id="899563005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7410" cy="329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8D7E8F" w14:textId="0AF7A46B" w:rsidR="0004199D" w:rsidRPr="00D3248D" w:rsidRDefault="0004199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（10）编辑</w:t>
            </w:r>
            <w:proofErr w:type="spellStart"/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vsftpd</w:t>
            </w:r>
            <w:proofErr w:type="spellEnd"/>
          </w:p>
          <w:p w14:paraId="362A1159" w14:textId="642FF7EC" w:rsidR="0004199D" w:rsidRDefault="0004199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7BA69C02" wp14:editId="6330DA34">
                  <wp:extent cx="6216015" cy="782320"/>
                  <wp:effectExtent l="0" t="0" r="0" b="0"/>
                  <wp:docPr id="1862099296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015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A72E85" w14:textId="56053314" w:rsidR="0004199D" w:rsidRDefault="0004199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3FB332BC" wp14:editId="0FEEC4EB">
                  <wp:extent cx="6216015" cy="1316355"/>
                  <wp:effectExtent l="0" t="0" r="0" b="0"/>
                  <wp:docPr id="2000762504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015" cy="131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4F73F3" w14:textId="6F71C610" w:rsidR="0004199D" w:rsidRPr="00D3248D" w:rsidRDefault="0004199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（11）启动和启用服务</w:t>
            </w:r>
          </w:p>
          <w:p w14:paraId="4D384BFB" w14:textId="7B4914FC" w:rsidR="0004199D" w:rsidRDefault="0004199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306A32F5" wp14:editId="06335B7A">
                  <wp:extent cx="6221095" cy="697865"/>
                  <wp:effectExtent l="0" t="0" r="0" b="0"/>
                  <wp:docPr id="1014681180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3B06FE" w14:textId="790ED939" w:rsidR="0004199D" w:rsidRPr="00D3248D" w:rsidRDefault="0004199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（12）</w:t>
            </w: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  <w:highlight w:val="yellow"/>
              </w:rPr>
              <w:t>在node</w:t>
            </w: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编辑YUM配置文件</w:t>
            </w:r>
          </w:p>
          <w:p w14:paraId="3C75A435" w14:textId="350C3F91" w:rsidR="0004199D" w:rsidRDefault="00807CA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6D009D95" wp14:editId="293A1A36">
                  <wp:extent cx="5354320" cy="1278890"/>
                  <wp:effectExtent l="0" t="0" r="0" b="0"/>
                  <wp:docPr id="1866384855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4320" cy="127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F02763" w14:textId="38849AE2" w:rsidR="0004199D" w:rsidRDefault="00807CA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lastRenderedPageBreak/>
              <w:drawing>
                <wp:inline distT="0" distB="0" distL="0" distR="0" wp14:anchorId="6A0CC422" wp14:editId="42BBC515">
                  <wp:extent cx="6152515" cy="2388870"/>
                  <wp:effectExtent l="0" t="0" r="0" b="0"/>
                  <wp:docPr id="954470146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515" cy="238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23DE50" w14:textId="4841F0AB" w:rsidR="0004199D" w:rsidRPr="00D3248D" w:rsidRDefault="00807CA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（13）</w:t>
            </w: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  <w:highlight w:val="yellow"/>
              </w:rPr>
              <w:t>在node中</w:t>
            </w: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清空缓存</w:t>
            </w:r>
          </w:p>
          <w:p w14:paraId="2F841608" w14:textId="01BE1148" w:rsidR="0004199D" w:rsidRDefault="00807CA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10EA5F0C" wp14:editId="38787F72">
                  <wp:extent cx="6216015" cy="1089025"/>
                  <wp:effectExtent l="0" t="0" r="0" b="0"/>
                  <wp:docPr id="1057380723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015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5E9CD5" w14:textId="51AD647B" w:rsidR="0004199D" w:rsidRPr="00D3248D" w:rsidRDefault="00807CA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（14）</w:t>
            </w: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  <w:highlight w:val="yellow"/>
              </w:rPr>
              <w:t>在node中</w:t>
            </w: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生成新缓存</w:t>
            </w:r>
          </w:p>
          <w:p w14:paraId="533F57B5" w14:textId="56B4609C" w:rsidR="0004199D" w:rsidRDefault="00807CA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45A79EC2" wp14:editId="3C8508EE">
                  <wp:extent cx="6210300" cy="1680845"/>
                  <wp:effectExtent l="0" t="0" r="0" b="0"/>
                  <wp:docPr id="1989589071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0" cy="168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981140" w14:textId="26968A27" w:rsidR="0004199D" w:rsidRPr="00D3248D" w:rsidRDefault="00807CA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8"/>
                <w:szCs w:val="28"/>
              </w:rPr>
            </w:pP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t>7</w:t>
            </w:r>
            <w:r w:rsidR="004F4A57" w:rsidRPr="00D3248D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t>．</w:t>
            </w: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t>配置NTP</w:t>
            </w:r>
          </w:p>
          <w:p w14:paraId="38FCE763" w14:textId="1015F0D6" w:rsidR="00807CA0" w:rsidRPr="00D3248D" w:rsidRDefault="00807CA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（1）</w:t>
            </w:r>
            <w:r w:rsidR="00196663"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  <w:highlight w:val="yellow"/>
              </w:rPr>
              <w:t>在master上</w:t>
            </w:r>
            <w:r w:rsidR="00196663"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安装</w:t>
            </w:r>
            <w:proofErr w:type="spellStart"/>
            <w:r w:rsidR="00196663"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chrony</w:t>
            </w:r>
            <w:proofErr w:type="spellEnd"/>
          </w:p>
          <w:p w14:paraId="5F5076FF" w14:textId="5F89D0F9" w:rsidR="00807CA0" w:rsidRDefault="00196663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lastRenderedPageBreak/>
              <w:drawing>
                <wp:inline distT="0" distB="0" distL="0" distR="0" wp14:anchorId="4082F8E5" wp14:editId="0BE2FD75">
                  <wp:extent cx="4926132" cy="3527149"/>
                  <wp:effectExtent l="0" t="0" r="0" b="0"/>
                  <wp:docPr id="623610067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547" cy="353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569EA6" w14:textId="26E2E2FD" w:rsidR="00196663" w:rsidRPr="00D3248D" w:rsidRDefault="00196663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（2）编辑配置文件，</w:t>
            </w: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  <w:highlight w:val="yellow"/>
              </w:rPr>
              <w:t>master修改/</w:t>
            </w:r>
            <w:proofErr w:type="spellStart"/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  <w:highlight w:val="yellow"/>
              </w:rPr>
              <w:t>etc</w:t>
            </w:r>
            <w:proofErr w:type="spellEnd"/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  <w:highlight w:val="yellow"/>
              </w:rPr>
              <w:t>/</w:t>
            </w:r>
            <w:proofErr w:type="spellStart"/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  <w:highlight w:val="yellow"/>
              </w:rPr>
              <w:t>chrony.conf</w:t>
            </w:r>
            <w:proofErr w:type="spellEnd"/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  <w:highlight w:val="yellow"/>
              </w:rPr>
              <w:t xml:space="preserve"> 文件</w:t>
            </w: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，删除默认 NTP 服务器，指定上游公共 NTP 服务器，并允许其他节点同步时间</w:t>
            </w:r>
          </w:p>
          <w:p w14:paraId="5337E3F8" w14:textId="28B79B39" w:rsidR="00196663" w:rsidRDefault="00196663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0FDC6B74" wp14:editId="6ED62789">
                  <wp:extent cx="6162675" cy="750570"/>
                  <wp:effectExtent l="0" t="0" r="0" b="0"/>
                  <wp:docPr id="314272998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2675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2B49BC" w14:textId="73A6244B" w:rsidR="00196663" w:rsidRDefault="00196663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695A2D86" wp14:editId="66520567">
                  <wp:extent cx="6216015" cy="1934210"/>
                  <wp:effectExtent l="0" t="0" r="0" b="0"/>
                  <wp:docPr id="173300606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015" cy="193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B926AB" w14:textId="4A09D798" w:rsidR="00196663" w:rsidRDefault="00196663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69CDC191" wp14:editId="60EC7623">
                  <wp:extent cx="5639681" cy="1400558"/>
                  <wp:effectExtent l="0" t="0" r="0" b="0"/>
                  <wp:docPr id="1799046378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594" cy="1402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B1A687" w14:textId="29913A69" w:rsidR="00196663" w:rsidRPr="00D3248D" w:rsidRDefault="00196663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（3）启动服务及启用服务</w:t>
            </w:r>
          </w:p>
          <w:p w14:paraId="64DE0DA7" w14:textId="1330EDC8" w:rsidR="00196663" w:rsidRDefault="00196663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lastRenderedPageBreak/>
              <w:drawing>
                <wp:inline distT="0" distB="0" distL="0" distR="0" wp14:anchorId="3BBA56EC" wp14:editId="6371E997">
                  <wp:extent cx="5777106" cy="839116"/>
                  <wp:effectExtent l="0" t="0" r="0" b="0"/>
                  <wp:docPr id="813985935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280" cy="844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4A53EE" w14:textId="344B281F" w:rsidR="00196663" w:rsidRPr="00D3248D" w:rsidRDefault="00196663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（4）查看时间同步源</w:t>
            </w:r>
          </w:p>
          <w:p w14:paraId="4D2BA11D" w14:textId="31F2246A" w:rsidR="00196663" w:rsidRDefault="00196663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24B8EDAA" wp14:editId="1F90A6AD">
                  <wp:extent cx="5856389" cy="2153331"/>
                  <wp:effectExtent l="0" t="0" r="0" b="0"/>
                  <wp:docPr id="1926968105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2691" cy="2155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522E24" w14:textId="731FD176" w:rsidR="00196663" w:rsidRPr="00D3248D" w:rsidRDefault="00196663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（5）</w:t>
            </w: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  <w:highlight w:val="yellow"/>
              </w:rPr>
              <w:t>在node上</w:t>
            </w: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安装</w:t>
            </w:r>
            <w:proofErr w:type="spellStart"/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chrony</w:t>
            </w:r>
            <w:proofErr w:type="spellEnd"/>
          </w:p>
          <w:p w14:paraId="582FAE22" w14:textId="2AD3BAF5" w:rsidR="00196663" w:rsidRDefault="00C277BE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4102A3FD" wp14:editId="5F34E932">
                  <wp:extent cx="4994275" cy="3541318"/>
                  <wp:effectExtent l="0" t="0" r="0" b="0"/>
                  <wp:docPr id="299724733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1329" cy="3553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397CA6" w14:textId="44FD8F66" w:rsidR="00196663" w:rsidRPr="00D3248D" w:rsidRDefault="00C277BE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（6）编辑配置文件</w:t>
            </w:r>
          </w:p>
          <w:p w14:paraId="4E0DBD34" w14:textId="0DBBA7BE" w:rsidR="00196663" w:rsidRDefault="00C277BE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74959BAD" wp14:editId="7559B683">
                  <wp:extent cx="6231890" cy="829945"/>
                  <wp:effectExtent l="0" t="0" r="0" b="0"/>
                  <wp:docPr id="361113957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1890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7B3A4D" w14:textId="65813989" w:rsidR="00196663" w:rsidRDefault="00C277BE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lastRenderedPageBreak/>
              <w:drawing>
                <wp:inline distT="0" distB="0" distL="0" distR="0" wp14:anchorId="5279176C" wp14:editId="233FDEAF">
                  <wp:extent cx="5783755" cy="1809750"/>
                  <wp:effectExtent l="0" t="0" r="0" b="0"/>
                  <wp:docPr id="1537379576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3632" cy="1812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4E676E" w14:textId="017D429A" w:rsidR="00196663" w:rsidRDefault="00C277BE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7F332F74" wp14:editId="15D28AF9">
                  <wp:extent cx="5826686" cy="1397000"/>
                  <wp:effectExtent l="0" t="0" r="0" b="0"/>
                  <wp:docPr id="1311900920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597" cy="1397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4D1027" w14:textId="1B86E3D2" w:rsidR="00196663" w:rsidRPr="00D3248D" w:rsidRDefault="00C277BE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（7）启动服务及启用服务</w:t>
            </w:r>
          </w:p>
          <w:p w14:paraId="201D205D" w14:textId="67CD159F" w:rsidR="00196663" w:rsidRDefault="00C277BE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3318E90F" wp14:editId="455C957D">
                  <wp:extent cx="5810250" cy="848956"/>
                  <wp:effectExtent l="0" t="0" r="0" b="0"/>
                  <wp:docPr id="980263177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7762" cy="85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F1FF49" w14:textId="07EFFB4A" w:rsidR="00196663" w:rsidRPr="00D3248D" w:rsidRDefault="00C277BE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（8）查看时间同步源</w:t>
            </w:r>
          </w:p>
          <w:p w14:paraId="785C3503" w14:textId="64C76EF4" w:rsidR="00196663" w:rsidRDefault="00C277BE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55064D9A" wp14:editId="01884894">
                  <wp:extent cx="5708650" cy="1242735"/>
                  <wp:effectExtent l="0" t="0" r="0" b="0"/>
                  <wp:docPr id="2136349442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4865" cy="1244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5F1121" w14:textId="0AD04F9C" w:rsidR="00C277BE" w:rsidRPr="00D3248D" w:rsidRDefault="00C277BE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8"/>
                <w:szCs w:val="28"/>
              </w:rPr>
            </w:pP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t>8.配置路由转发</w:t>
            </w:r>
            <w:r w:rsidR="00D8607B" w:rsidRPr="00D3248D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t>，</w:t>
            </w:r>
            <w:r w:rsidR="00D8607B" w:rsidRPr="00D3248D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  <w:highlight w:val="yellow"/>
              </w:rPr>
              <w:t>在 master 和 node进行以下配置</w:t>
            </w:r>
            <w:r w:rsidR="00D8607B" w:rsidRPr="00D3248D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t>，以 master为例</w:t>
            </w:r>
          </w:p>
          <w:p w14:paraId="5C1678C6" w14:textId="3DC1CAEF" w:rsidR="00C277BE" w:rsidRPr="00D3248D" w:rsidRDefault="00D8607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（1）创建/</w:t>
            </w:r>
            <w:proofErr w:type="spellStart"/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etc</w:t>
            </w:r>
            <w:proofErr w:type="spellEnd"/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/</w:t>
            </w:r>
            <w:proofErr w:type="spellStart"/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sysctl.d</w:t>
            </w:r>
            <w:proofErr w:type="spellEnd"/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/k8s.conf</w:t>
            </w:r>
          </w:p>
          <w:p w14:paraId="79C3A8BA" w14:textId="7F7139C7" w:rsidR="00D8607B" w:rsidRDefault="00D8607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361CC378" wp14:editId="5CB29F6C">
                  <wp:extent cx="5683250" cy="352701"/>
                  <wp:effectExtent l="0" t="0" r="0" b="0"/>
                  <wp:docPr id="361575314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274" cy="35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79809A" w14:textId="6E60B10A" w:rsidR="00D8607B" w:rsidRDefault="00D8607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noProof/>
                <w:sz w:val="24"/>
              </w:rPr>
              <w:drawing>
                <wp:inline distT="0" distB="0" distL="0" distR="0" wp14:anchorId="7C9C7ED9" wp14:editId="7781D352">
                  <wp:extent cx="5721350" cy="1410904"/>
                  <wp:effectExtent l="0" t="0" r="0" b="0"/>
                  <wp:docPr id="1603241522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5066" cy="1414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B347ED" w14:textId="6EE9F282" w:rsidR="00C277BE" w:rsidRPr="00D3248D" w:rsidRDefault="00D8607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（2）载入内核模块</w:t>
            </w:r>
          </w:p>
          <w:p w14:paraId="388D9E92" w14:textId="29229ABA" w:rsidR="00C277BE" w:rsidRDefault="00D8607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lastRenderedPageBreak/>
              <w:drawing>
                <wp:inline distT="0" distB="0" distL="0" distR="0" wp14:anchorId="64BBE78D" wp14:editId="114F454F">
                  <wp:extent cx="5724525" cy="581660"/>
                  <wp:effectExtent l="0" t="0" r="0" b="0"/>
                  <wp:docPr id="32147994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A752CB" w14:textId="12357BB0" w:rsidR="00C277BE" w:rsidRPr="00D3248D" w:rsidRDefault="00D8607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（3）使配置生效</w:t>
            </w:r>
          </w:p>
          <w:p w14:paraId="5A19672F" w14:textId="1732F328" w:rsidR="00C277BE" w:rsidRDefault="00D8607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noProof/>
                <w:sz w:val="24"/>
              </w:rPr>
              <w:drawing>
                <wp:inline distT="0" distB="0" distL="0" distR="0" wp14:anchorId="446F3319" wp14:editId="7F771A25">
                  <wp:extent cx="6216015" cy="1109980"/>
                  <wp:effectExtent l="0" t="0" r="0" b="0"/>
                  <wp:docPr id="396525787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015" cy="110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CC13AB" w14:textId="33E5CB03" w:rsidR="00807CA0" w:rsidRPr="00D3248D" w:rsidRDefault="00D8607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8"/>
                <w:szCs w:val="28"/>
              </w:rPr>
            </w:pP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t xml:space="preserve">9.配置IPVS，由于 IPVS 已经加入到了内核的主干，所以为 </w:t>
            </w:r>
            <w:proofErr w:type="spellStart"/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t>kube</w:t>
            </w:r>
            <w:proofErr w:type="spellEnd"/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t>-proxy 开启 IPVS 的前提需要加载以下的内核模块。</w:t>
            </w: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  <w:highlight w:val="yellow"/>
              </w:rPr>
              <w:t>在 master 和 node进行以下配置</w:t>
            </w:r>
            <w:r w:rsidRPr="00D3248D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t>，以 master为例</w:t>
            </w:r>
          </w:p>
          <w:p w14:paraId="520CD063" w14:textId="710C785B" w:rsidR="00807CA0" w:rsidRPr="00BE4643" w:rsidRDefault="00D8607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（1）</w:t>
            </w:r>
            <w:r w:rsidR="007C444C"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编辑文件</w:t>
            </w:r>
          </w:p>
          <w:p w14:paraId="24DE9076" w14:textId="74269110" w:rsidR="00807CA0" w:rsidRDefault="00941AC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470D842D" wp14:editId="441BA8C6">
                  <wp:extent cx="6221095" cy="607695"/>
                  <wp:effectExtent l="0" t="0" r="0" b="0"/>
                  <wp:docPr id="521274986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60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C95193" w14:textId="068A8782" w:rsidR="00807CA0" w:rsidRDefault="00941AC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0E3C00AD" wp14:editId="513C04A1">
                  <wp:extent cx="5153660" cy="1865630"/>
                  <wp:effectExtent l="0" t="0" r="0" b="0"/>
                  <wp:docPr id="926192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660" cy="186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9E225D" w14:textId="6CD205FB" w:rsidR="00807CA0" w:rsidRPr="00BE4643" w:rsidRDefault="00941AC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（2）增加执行权限</w:t>
            </w:r>
          </w:p>
          <w:p w14:paraId="5D102C17" w14:textId="3A00095E" w:rsidR="00941ACF" w:rsidRDefault="00941AC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29DEDC03" wp14:editId="07574508">
                  <wp:extent cx="6216015" cy="507365"/>
                  <wp:effectExtent l="0" t="0" r="0" b="0"/>
                  <wp:docPr id="209649899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015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56D942" w14:textId="5615D080" w:rsidR="00941ACF" w:rsidRDefault="00941AC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（3）执行脚本</w:t>
            </w:r>
          </w:p>
          <w:p w14:paraId="15DC4259" w14:textId="7D80B1E7" w:rsidR="00941ACF" w:rsidRDefault="00941AC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226BABBA" wp14:editId="5B4B942F">
                  <wp:extent cx="6216015" cy="570865"/>
                  <wp:effectExtent l="0" t="0" r="0" b="0"/>
                  <wp:docPr id="156382189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015" cy="57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558331" w14:textId="4927814D" w:rsidR="00941ACF" w:rsidRPr="00BE4643" w:rsidRDefault="00941AC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（4）显示已载入的模块</w:t>
            </w:r>
          </w:p>
          <w:p w14:paraId="76B5698E" w14:textId="577BAB38" w:rsidR="00941ACF" w:rsidRDefault="00941AC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lastRenderedPageBreak/>
              <w:drawing>
                <wp:inline distT="0" distB="0" distL="0" distR="0" wp14:anchorId="64F47205" wp14:editId="0C0C85F4">
                  <wp:extent cx="6216015" cy="1823720"/>
                  <wp:effectExtent l="0" t="0" r="0" b="0"/>
                  <wp:docPr id="1442689881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015" cy="182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2B9881" w14:textId="7EEF6E66" w:rsidR="00941ACF" w:rsidRPr="00BE4643" w:rsidRDefault="00941AC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（5）安装</w:t>
            </w:r>
            <w:proofErr w:type="spellStart"/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ipset</w:t>
            </w:r>
            <w:proofErr w:type="spellEnd"/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软件包</w:t>
            </w:r>
          </w:p>
          <w:p w14:paraId="56E1F952" w14:textId="2450B57F" w:rsidR="00941ACF" w:rsidRDefault="00941AC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3B1FA42D" wp14:editId="39639ADF">
                  <wp:extent cx="5465258" cy="3809475"/>
                  <wp:effectExtent l="0" t="0" r="0" b="0"/>
                  <wp:docPr id="1001294719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2651" cy="3814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0158E4" w14:textId="646B5534" w:rsidR="00941ACF" w:rsidRPr="00BE4643" w:rsidRDefault="00941AC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8"/>
                <w:szCs w:val="28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t>10.安装Docker</w:t>
            </w:r>
            <w:r w:rsidR="001C6EA7" w:rsidRPr="00BE4643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t>，</w:t>
            </w:r>
            <w:r w:rsidR="001C6EA7" w:rsidRPr="00BE4643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  <w:highlight w:val="yellow"/>
              </w:rPr>
              <w:t>在 master 和 node进行以下配置</w:t>
            </w:r>
            <w:r w:rsidR="001C6EA7" w:rsidRPr="00BE4643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t>，以 master为例</w:t>
            </w:r>
          </w:p>
          <w:p w14:paraId="4D725C00" w14:textId="3330571C" w:rsidR="00941ACF" w:rsidRPr="00BE4643" w:rsidRDefault="001C6EA7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（1）安装yum-utils</w:t>
            </w:r>
          </w:p>
          <w:p w14:paraId="1E0CF816" w14:textId="0D83FE4F" w:rsidR="00941ACF" w:rsidRPr="001C6EA7" w:rsidRDefault="001C6EA7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lastRenderedPageBreak/>
              <w:drawing>
                <wp:inline distT="0" distB="0" distL="0" distR="0" wp14:anchorId="7A1A9BD7" wp14:editId="1B6A7C72">
                  <wp:extent cx="4656805" cy="3398608"/>
                  <wp:effectExtent l="0" t="0" r="0" b="0"/>
                  <wp:docPr id="687400966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1840" cy="3402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AD4128" w14:textId="1753A61C" w:rsidR="00941ACF" w:rsidRPr="00BE4643" w:rsidRDefault="001C6EA7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（2）安装支持软件</w:t>
            </w:r>
          </w:p>
          <w:p w14:paraId="02C18BF9" w14:textId="4E6B6A53" w:rsidR="00941ACF" w:rsidRDefault="001C6EA7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776A58D8" wp14:editId="3897321E">
                  <wp:extent cx="4666549" cy="3419750"/>
                  <wp:effectExtent l="0" t="0" r="0" b="0"/>
                  <wp:docPr id="1066489639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2199" cy="342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607F29" w14:textId="6F9C7BD9" w:rsidR="00941ACF" w:rsidRDefault="001C6EA7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（3）安装Docker</w:t>
            </w:r>
          </w:p>
          <w:p w14:paraId="71B50439" w14:textId="702D120E" w:rsidR="00941ACF" w:rsidRDefault="001C6EA7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lastRenderedPageBreak/>
              <w:drawing>
                <wp:inline distT="0" distB="0" distL="0" distR="0" wp14:anchorId="47080D44" wp14:editId="3E1B4E4A">
                  <wp:extent cx="4883848" cy="3564307"/>
                  <wp:effectExtent l="0" t="0" r="0" b="0"/>
                  <wp:docPr id="906318665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4474" cy="3572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4BD3BE" w14:textId="77093153" w:rsidR="00941ACF" w:rsidRPr="00BE4643" w:rsidRDefault="001C6EA7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（4）创建目录</w:t>
            </w:r>
          </w:p>
          <w:p w14:paraId="3987B4AE" w14:textId="62D7E116" w:rsidR="00941ACF" w:rsidRDefault="001C6EA7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43CFF17B" wp14:editId="2DB3B949">
                  <wp:extent cx="4799330" cy="793115"/>
                  <wp:effectExtent l="0" t="0" r="0" b="0"/>
                  <wp:docPr id="2095180141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9330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AC4119" w14:textId="236AD1A5" w:rsidR="00941ACF" w:rsidRPr="00BE4643" w:rsidRDefault="001C6EA7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（5）编辑Docker配置文件</w:t>
            </w:r>
          </w:p>
          <w:p w14:paraId="3377DC48" w14:textId="565E9CA0" w:rsidR="001C6EA7" w:rsidRDefault="001C6EA7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103DBCDE" wp14:editId="56B41A37">
                  <wp:extent cx="6247765" cy="560070"/>
                  <wp:effectExtent l="0" t="0" r="0" b="0"/>
                  <wp:docPr id="400115042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7765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15EBBB" w14:textId="58354B50" w:rsidR="001C6EA7" w:rsidRDefault="001C6EA7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3B1A3DCE" wp14:editId="0678828F">
                  <wp:extent cx="6221095" cy="1252855"/>
                  <wp:effectExtent l="0" t="0" r="0" b="0"/>
                  <wp:docPr id="134356300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125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7279FB" w14:textId="4D442CCF" w:rsidR="001C6EA7" w:rsidRPr="00BE4643" w:rsidRDefault="001C6EA7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（6）启动及启用Docker服务</w:t>
            </w:r>
          </w:p>
          <w:p w14:paraId="2C462ABE" w14:textId="2FCC9490" w:rsidR="001C6EA7" w:rsidRDefault="001C6EA7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2783BE17" wp14:editId="56EBD163">
                  <wp:extent cx="6221095" cy="798195"/>
                  <wp:effectExtent l="0" t="0" r="0" b="0"/>
                  <wp:docPr id="719198040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7893D5" w14:textId="6CC37273" w:rsidR="001C6EA7" w:rsidRPr="00BE4643" w:rsidRDefault="001C6EA7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（7）查看docker info</w:t>
            </w:r>
          </w:p>
          <w:p w14:paraId="725A1C1E" w14:textId="016683D9" w:rsidR="001C6EA7" w:rsidRDefault="001C6EA7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lastRenderedPageBreak/>
              <w:drawing>
                <wp:inline distT="0" distB="0" distL="0" distR="0" wp14:anchorId="69C49FDF" wp14:editId="65BF9290">
                  <wp:extent cx="6009640" cy="1009650"/>
                  <wp:effectExtent l="0" t="0" r="0" b="0"/>
                  <wp:docPr id="777570334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964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C790B2" w14:textId="406D94B5" w:rsidR="001C6EA7" w:rsidRPr="00BE4643" w:rsidRDefault="001C6EA7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8"/>
                <w:szCs w:val="28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t>11.</w:t>
            </w: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  <w:highlight w:val="yellow"/>
              </w:rPr>
              <w:t>安装</w:t>
            </w:r>
            <w:proofErr w:type="spellStart"/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  <w:highlight w:val="yellow"/>
              </w:rPr>
              <w:t>Kubeadm</w:t>
            </w:r>
            <w:proofErr w:type="spellEnd"/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t>，</w:t>
            </w:r>
            <w:proofErr w:type="spellStart"/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t>Kubelet</w:t>
            </w:r>
            <w:proofErr w:type="spellEnd"/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t xml:space="preserve"> 负责与其他节点集群通信，并进行本节点 Pod 和容器生命周期的管理。</w:t>
            </w:r>
            <w:proofErr w:type="spellStart"/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  <w:highlight w:val="yellow"/>
              </w:rPr>
              <w:t>Kubeadm</w:t>
            </w:r>
            <w:proofErr w:type="spellEnd"/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  <w:highlight w:val="yellow"/>
              </w:rPr>
              <w:t>是 Kubernetes 的自动化部署工具，降低了部署难度，提高效率</w:t>
            </w: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t>。</w:t>
            </w:r>
            <w:proofErr w:type="spellStart"/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t>Kubectl</w:t>
            </w:r>
            <w:proofErr w:type="spellEnd"/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t xml:space="preserve"> 是 Kubernetes 集群管理工具。</w:t>
            </w: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  <w:highlight w:val="yellow"/>
              </w:rPr>
              <w:t>在 master 和 node进行以下配置</w:t>
            </w: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t>，以 master为例。</w:t>
            </w:r>
          </w:p>
          <w:p w14:paraId="0351BED9" w14:textId="05813FD8" w:rsidR="00941ACF" w:rsidRPr="00BE4643" w:rsidRDefault="001C6EA7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（1）安装软件</w:t>
            </w:r>
          </w:p>
          <w:p w14:paraId="3C41D457" w14:textId="77B584D0" w:rsidR="001C6EA7" w:rsidRDefault="00D06FC3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2C5FCA2F" wp14:editId="5C3D7E18">
                  <wp:extent cx="5200981" cy="3731624"/>
                  <wp:effectExtent l="0" t="0" r="0" b="0"/>
                  <wp:docPr id="1274966808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4881" cy="3734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6DDD77" w14:textId="5666786A" w:rsidR="001C6EA7" w:rsidRPr="00BE4643" w:rsidRDefault="00D06FC3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（2）启动和启用</w:t>
            </w:r>
            <w:proofErr w:type="spellStart"/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kubelet</w:t>
            </w:r>
            <w:proofErr w:type="spellEnd"/>
          </w:p>
          <w:p w14:paraId="72243EFB" w14:textId="216FBD91" w:rsidR="001C6EA7" w:rsidRDefault="00D06FC3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7C6E6EFF" wp14:editId="12DF73F2">
                  <wp:extent cx="6210300" cy="676275"/>
                  <wp:effectExtent l="0" t="0" r="0" b="0"/>
                  <wp:docPr id="829435244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5DF1DB" w14:textId="65379232" w:rsidR="001C6EA7" w:rsidRPr="00BE4643" w:rsidRDefault="00D06FC3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8"/>
                <w:szCs w:val="28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t>12.初始化Kubernetes集群，</w:t>
            </w: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  <w:highlight w:val="yellow"/>
              </w:rPr>
              <w:t>在 master进行以下操作</w:t>
            </w:r>
          </w:p>
          <w:p w14:paraId="506C3049" w14:textId="5957E632" w:rsidR="001C6EA7" w:rsidRPr="00BE4643" w:rsidRDefault="00D06FC3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（1）加载镜像</w:t>
            </w:r>
          </w:p>
          <w:p w14:paraId="3D23F510" w14:textId="1E7ABC32" w:rsidR="00D06FC3" w:rsidRDefault="001022D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lastRenderedPageBreak/>
              <w:drawing>
                <wp:inline distT="0" distB="0" distL="0" distR="0" wp14:anchorId="1CA1A0C8" wp14:editId="20165A42">
                  <wp:extent cx="5491686" cy="2972698"/>
                  <wp:effectExtent l="0" t="0" r="0" b="0"/>
                  <wp:docPr id="64840047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7219" cy="2975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851F96" w14:textId="4A5B3CD1" w:rsidR="00D06FC3" w:rsidRPr="00BE4643" w:rsidRDefault="001022D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（2）初始化Kubernetes</w:t>
            </w:r>
          </w:p>
          <w:p w14:paraId="5B156B81" w14:textId="70B0B9F7" w:rsidR="00D06FC3" w:rsidRDefault="001022D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35507A30" wp14:editId="4BE88F1F">
                  <wp:extent cx="5417688" cy="3751515"/>
                  <wp:effectExtent l="0" t="0" r="0" b="0"/>
                  <wp:docPr id="1718710606" name="图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688" cy="37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EED0D9" w14:textId="059B7ABB" w:rsidR="00D06FC3" w:rsidRPr="00BE4643" w:rsidRDefault="001022D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（3）后续配置，</w:t>
            </w:r>
            <w:proofErr w:type="spellStart"/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Kubectl</w:t>
            </w:r>
            <w:proofErr w:type="spellEnd"/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默认会在执行的用户home目录下面的.</w:t>
            </w:r>
            <w:proofErr w:type="spellStart"/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kube</w:t>
            </w:r>
            <w:proofErr w:type="spellEnd"/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目录下寻找config文件，配置</w:t>
            </w:r>
            <w:proofErr w:type="spellStart"/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kubectl</w:t>
            </w:r>
            <w:proofErr w:type="spellEnd"/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工具。</w:t>
            </w:r>
          </w:p>
          <w:p w14:paraId="653C3069" w14:textId="72BB8C23" w:rsidR="00D06FC3" w:rsidRDefault="001022D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1A0DF987" wp14:editId="2D4CB4A9">
                  <wp:extent cx="6216015" cy="734695"/>
                  <wp:effectExtent l="0" t="0" r="0" b="0"/>
                  <wp:docPr id="1929785141" name="图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015" cy="73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8B57F0" w14:textId="28913E6B" w:rsidR="001022DB" w:rsidRPr="00BE4643" w:rsidRDefault="001022D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（4）检查集群状态</w:t>
            </w:r>
          </w:p>
          <w:p w14:paraId="32BF8B37" w14:textId="44CB572A" w:rsidR="001022DB" w:rsidRDefault="001022D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lastRenderedPageBreak/>
              <w:drawing>
                <wp:inline distT="0" distB="0" distL="0" distR="0" wp14:anchorId="2441AB4E" wp14:editId="7899F14F">
                  <wp:extent cx="6221095" cy="1294765"/>
                  <wp:effectExtent l="0" t="0" r="0" b="0"/>
                  <wp:docPr id="1896996834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129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8B2743" w14:textId="3AA1ED6C" w:rsidR="001022DB" w:rsidRPr="00BE4643" w:rsidRDefault="001022D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8"/>
                <w:szCs w:val="28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t>13.配置Kubernetes网络，</w:t>
            </w: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  <w:highlight w:val="yellow"/>
              </w:rPr>
              <w:t>在 master部署 flannel 网络</w:t>
            </w: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t xml:space="preserve">，使用 </w:t>
            </w:r>
            <w:proofErr w:type="spellStart"/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t>kubectl</w:t>
            </w:r>
            <w:proofErr w:type="spellEnd"/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t xml:space="preserve"> apply 命令安装网络</w:t>
            </w:r>
          </w:p>
          <w:p w14:paraId="4FCEE513" w14:textId="32ACAA5A" w:rsidR="001C6EA7" w:rsidRPr="00BE4643" w:rsidRDefault="001022D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（1）进入</w:t>
            </w:r>
            <w:proofErr w:type="spellStart"/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yaml</w:t>
            </w:r>
            <w:proofErr w:type="spellEnd"/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目录</w:t>
            </w:r>
          </w:p>
          <w:p w14:paraId="1644AF72" w14:textId="594B1AA4" w:rsidR="001022DB" w:rsidRDefault="001022D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04F8B6A3" wp14:editId="4C970943">
                  <wp:extent cx="5650230" cy="793115"/>
                  <wp:effectExtent l="0" t="0" r="0" b="0"/>
                  <wp:docPr id="1461491588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0230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1B5C9D" w14:textId="2C8A6549" w:rsidR="001022DB" w:rsidRPr="00BE4643" w:rsidRDefault="001022D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（2）部署flannel网络</w:t>
            </w:r>
          </w:p>
          <w:p w14:paraId="1BE4EEE6" w14:textId="6C639051" w:rsidR="001022DB" w:rsidRDefault="001022D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1D55E9E7" wp14:editId="1A8F9321">
                  <wp:extent cx="5681966" cy="2111075"/>
                  <wp:effectExtent l="0" t="0" r="0" b="0"/>
                  <wp:docPr id="218017264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1073" cy="2114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2CC12F" w14:textId="5E8E8467" w:rsidR="001022DB" w:rsidRPr="00BE4643" w:rsidRDefault="001022D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（3）查看状态</w:t>
            </w:r>
          </w:p>
          <w:p w14:paraId="3C320E18" w14:textId="44FCDAC8" w:rsidR="001022DB" w:rsidRDefault="001022D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70E4E85F" wp14:editId="76640FEF">
                  <wp:extent cx="5681345" cy="1819747"/>
                  <wp:effectExtent l="0" t="0" r="0" b="0"/>
                  <wp:docPr id="1279249694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8784" cy="182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34CCED" w14:textId="7C002CF7" w:rsidR="001022DB" w:rsidRPr="00BE4643" w:rsidRDefault="001022D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8"/>
                <w:szCs w:val="28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t>14.</w:t>
            </w: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  <w:highlight w:val="yellow"/>
              </w:rPr>
              <w:t>将node加入集群</w:t>
            </w:r>
          </w:p>
          <w:p w14:paraId="5822C614" w14:textId="1BB7C257" w:rsidR="001022DB" w:rsidRPr="00BE4643" w:rsidRDefault="001022D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（1）将</w:t>
            </w: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  <w:highlight w:val="yellow"/>
              </w:rPr>
              <w:t>K8S.tar.gz</w:t>
            </w: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通过SFTP传输到</w:t>
            </w: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  <w:highlight w:val="yellow"/>
              </w:rPr>
              <w:t>node的/root目录</w:t>
            </w:r>
          </w:p>
          <w:p w14:paraId="65CBAE3A" w14:textId="59A0FB6F" w:rsidR="001022DB" w:rsidRDefault="00B7242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lastRenderedPageBreak/>
              <w:drawing>
                <wp:inline distT="0" distB="0" distL="0" distR="0" wp14:anchorId="277AC62A" wp14:editId="092EAB8C">
                  <wp:extent cx="4624705" cy="4281294"/>
                  <wp:effectExtent l="0" t="0" r="0" b="0"/>
                  <wp:docPr id="735380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0499" cy="4286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EBD04A" w14:textId="54601D53" w:rsidR="001022DB" w:rsidRDefault="00B7242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21F90191" wp14:editId="407B4703">
                  <wp:extent cx="4894580" cy="819150"/>
                  <wp:effectExtent l="0" t="0" r="0" b="0"/>
                  <wp:docPr id="150409482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458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2E2B03" w14:textId="406E6BAD" w:rsidR="001022DB" w:rsidRPr="00BE4643" w:rsidRDefault="00B7242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（2）解压K8S</w:t>
            </w:r>
          </w:p>
          <w:p w14:paraId="7C4067F4" w14:textId="3E8AFC11" w:rsidR="001022DB" w:rsidRDefault="00B7242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3D6EBC22" wp14:editId="31C3C5E0">
                  <wp:extent cx="4846955" cy="793115"/>
                  <wp:effectExtent l="0" t="0" r="0" b="0"/>
                  <wp:docPr id="17738057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6955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22CA14" w14:textId="45D49C30" w:rsidR="00FF3DDF" w:rsidRPr="00BE4643" w:rsidRDefault="00B7242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（3）加载镜像</w:t>
            </w:r>
          </w:p>
          <w:p w14:paraId="70A55B46" w14:textId="0EBC03B8" w:rsidR="00B7242F" w:rsidRDefault="00B7242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lastRenderedPageBreak/>
              <w:drawing>
                <wp:inline distT="0" distB="0" distL="0" distR="0" wp14:anchorId="38FCF294" wp14:editId="1F647208">
                  <wp:extent cx="5308395" cy="2457781"/>
                  <wp:effectExtent l="0" t="0" r="0" b="0"/>
                  <wp:docPr id="106201686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6342" cy="246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6789CE" w14:textId="7C568869" w:rsidR="00B7242F" w:rsidRPr="00BE4643" w:rsidRDefault="00B7242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（4）在node执行之前初始化Kubernetes集群时最后提供</w:t>
            </w:r>
            <w:r w:rsidR="00537BB4"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的加入节点的命令</w:t>
            </w:r>
          </w:p>
          <w:p w14:paraId="0C4E9368" w14:textId="0CD07E90" w:rsidR="00B7242F" w:rsidRDefault="00537BB4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21ACCA42" wp14:editId="1F3E76F3">
                  <wp:extent cx="5465375" cy="2293929"/>
                  <wp:effectExtent l="0" t="0" r="0" b="0"/>
                  <wp:docPr id="56061147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489" cy="2298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AE19B1" w14:textId="47F88251" w:rsidR="00B7242F" w:rsidRPr="00BE4643" w:rsidRDefault="004D4A78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（5）如果没有记下当时给出的提示，</w:t>
            </w: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  <w:highlight w:val="yellow"/>
              </w:rPr>
              <w:t>可以在 master 节点执行以下命令重新生成 Token 并查看。</w:t>
            </w:r>
          </w:p>
          <w:p w14:paraId="3346D698" w14:textId="572B8E57" w:rsidR="00537BB4" w:rsidRDefault="004D4A78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25DD5292" wp14:editId="6D43A55B">
                  <wp:extent cx="6210300" cy="570865"/>
                  <wp:effectExtent l="0" t="0" r="0" b="0"/>
                  <wp:docPr id="622656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0" cy="57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F8C5D6" w14:textId="5F8A5AD6" w:rsidR="00537BB4" w:rsidRPr="00BE4643" w:rsidRDefault="004D4A78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（6）</w:t>
            </w: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  <w:highlight w:val="yellow"/>
              </w:rPr>
              <w:t>在 master检查各节点状态</w:t>
            </w:r>
          </w:p>
          <w:p w14:paraId="0027E31E" w14:textId="765EC0C6" w:rsidR="00537BB4" w:rsidRPr="004D4A78" w:rsidRDefault="004D4A78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51ABA8C3" wp14:editId="75090702">
                  <wp:extent cx="6125845" cy="1353185"/>
                  <wp:effectExtent l="0" t="0" r="0" b="0"/>
                  <wp:docPr id="163762118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5845" cy="135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E22BB5" w14:textId="4200306F" w:rsidR="00537BB4" w:rsidRPr="00BE4643" w:rsidRDefault="004D4A78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8"/>
                <w:szCs w:val="28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t>15.安装Dashboard</w:t>
            </w:r>
          </w:p>
          <w:p w14:paraId="41F03F77" w14:textId="62DD41B7" w:rsidR="00537BB4" w:rsidRPr="00BE4643" w:rsidRDefault="004D4A78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（1）</w:t>
            </w:r>
            <w:r w:rsidR="009579CD"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  <w:highlight w:val="yellow"/>
              </w:rPr>
              <w:t>进入/opt/K8S/</w:t>
            </w:r>
            <w:proofErr w:type="spellStart"/>
            <w:r w:rsidR="009579CD"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  <w:highlight w:val="yellow"/>
              </w:rPr>
              <w:t>yaml</w:t>
            </w:r>
            <w:proofErr w:type="spellEnd"/>
            <w:r w:rsidR="009579CD"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  <w:highlight w:val="yellow"/>
              </w:rPr>
              <w:t xml:space="preserve"> 目录</w:t>
            </w:r>
            <w:r w:rsidR="009579CD"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 xml:space="preserve">，使用 </w:t>
            </w:r>
            <w:proofErr w:type="spellStart"/>
            <w:r w:rsidR="009579CD"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kubectl</w:t>
            </w:r>
            <w:proofErr w:type="spellEnd"/>
            <w:r w:rsidR="009579CD"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 xml:space="preserve"> create 命令安装 Dashboard</w:t>
            </w:r>
          </w:p>
          <w:p w14:paraId="1CD20165" w14:textId="1FE332AA" w:rsidR="004D4A78" w:rsidRDefault="009579C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lastRenderedPageBreak/>
              <w:drawing>
                <wp:inline distT="0" distB="0" distL="0" distR="0" wp14:anchorId="089D8D94" wp14:editId="427350F5">
                  <wp:extent cx="5676680" cy="1702367"/>
                  <wp:effectExtent l="0" t="0" r="0" b="0"/>
                  <wp:docPr id="102982354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8739" cy="1705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17AD54" w14:textId="5584F066" w:rsidR="004D4A78" w:rsidRPr="00BE4643" w:rsidRDefault="009579C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（2）检查所有Pod状态</w:t>
            </w:r>
          </w:p>
          <w:p w14:paraId="2F1B00DD" w14:textId="4AEDE9AE" w:rsidR="004D4A78" w:rsidRDefault="009579C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549CE1DC" wp14:editId="3860887A">
                  <wp:extent cx="5666109" cy="2936759"/>
                  <wp:effectExtent l="0" t="0" r="0" b="0"/>
                  <wp:docPr id="68768221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8239" cy="2943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E1EB27" w14:textId="3504E96C" w:rsidR="004D4A78" w:rsidRPr="00BE4643" w:rsidRDefault="009579CD" w:rsidP="009579C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 xml:space="preserve">（3）通过命令检查到 </w:t>
            </w:r>
            <w:proofErr w:type="spellStart"/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kubernetes</w:t>
            </w:r>
            <w:proofErr w:type="spellEnd"/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 xml:space="preserve">-dashboard 被调度到 Node 节点运行，通过浏览器中输入 </w:t>
            </w: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  <w:highlight w:val="yellow"/>
              </w:rPr>
              <w:t>Master节点地址（Node也可以访问）</w:t>
            </w: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“</w:t>
            </w: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  <w:highlight w:val="yellow"/>
              </w:rPr>
              <w:t>https://</w:t>
            </w: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192.168.100.60:30000”，即可访问Kubernetes Dashboard</w:t>
            </w:r>
          </w:p>
          <w:p w14:paraId="6EF621F4" w14:textId="08670FD0" w:rsidR="004D4A78" w:rsidRPr="009579CD" w:rsidRDefault="009579C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noProof/>
                <w:sz w:val="24"/>
              </w:rPr>
              <w:drawing>
                <wp:inline distT="0" distB="0" distL="0" distR="0" wp14:anchorId="7FD9875B" wp14:editId="4DA2CABE">
                  <wp:extent cx="5396546" cy="2702959"/>
                  <wp:effectExtent l="0" t="0" r="0" b="0"/>
                  <wp:docPr id="232588216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5025" cy="2707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DA511D" w14:textId="20F66ACA" w:rsidR="00537BB4" w:rsidRPr="00BE4643" w:rsidRDefault="009579C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（4）使用获取令牌的命令：</w:t>
            </w:r>
            <w:proofErr w:type="spellStart"/>
            <w:r w:rsidR="0048629D"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kubectl</w:t>
            </w:r>
            <w:proofErr w:type="spellEnd"/>
            <w:r w:rsidR="0048629D"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 xml:space="preserve"> -n </w:t>
            </w:r>
            <w:proofErr w:type="spellStart"/>
            <w:r w:rsidR="0048629D"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kube</w:t>
            </w:r>
            <w:proofErr w:type="spellEnd"/>
            <w:r w:rsidR="0048629D"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-system describe $(</w:t>
            </w:r>
            <w:proofErr w:type="spellStart"/>
            <w:r w:rsidR="0048629D"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kubectl</w:t>
            </w:r>
            <w:proofErr w:type="spellEnd"/>
            <w:r w:rsidR="0048629D"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 xml:space="preserve"> -n </w:t>
            </w:r>
            <w:proofErr w:type="spellStart"/>
            <w:r w:rsidR="0048629D"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kube</w:t>
            </w:r>
            <w:proofErr w:type="spellEnd"/>
            <w:r w:rsidR="0048629D"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 xml:space="preserve">-system get secret -n </w:t>
            </w:r>
            <w:proofErr w:type="spellStart"/>
            <w:r w:rsidR="0048629D"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kube</w:t>
            </w:r>
            <w:proofErr w:type="spellEnd"/>
            <w:r w:rsidR="0048629D"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-system -o name | grep namespace) | grep token，获取令牌，</w:t>
            </w:r>
            <w:r w:rsidR="0048629D"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  <w:highlight w:val="yellow"/>
              </w:rPr>
              <w:t>选择令牌登录方式</w:t>
            </w:r>
            <w:r w:rsidR="0048629D"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，就可进入Dashboard</w:t>
            </w:r>
          </w:p>
          <w:p w14:paraId="3EF1A393" w14:textId="1F359EE4" w:rsidR="00537BB4" w:rsidRDefault="0048629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noProof/>
                <w:sz w:val="24"/>
              </w:rPr>
              <w:lastRenderedPageBreak/>
              <w:drawing>
                <wp:inline distT="0" distB="0" distL="0" distR="0" wp14:anchorId="330886A7" wp14:editId="1B6FC26E">
                  <wp:extent cx="5241215" cy="1460500"/>
                  <wp:effectExtent l="0" t="0" r="0" b="0"/>
                  <wp:docPr id="1506206329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9627" cy="1468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72AD9B" w14:textId="349F0B22" w:rsidR="00B7242F" w:rsidRDefault="0048629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555467C1" wp14:editId="2A65B8D0">
                  <wp:extent cx="5276850" cy="2787688"/>
                  <wp:effectExtent l="0" t="0" r="0" b="0"/>
                  <wp:docPr id="1385958248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9766" cy="2794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58EDF0" w14:textId="294B8084" w:rsidR="0048629D" w:rsidRDefault="0048629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7037F7EC" wp14:editId="7F1A2E0E">
                  <wp:extent cx="5314950" cy="3123056"/>
                  <wp:effectExtent l="0" t="0" r="0" b="0"/>
                  <wp:docPr id="1312006531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0303" cy="3132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DF8617" w14:textId="47DF1589" w:rsidR="0048629D" w:rsidRPr="00BE4643" w:rsidRDefault="0048629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0"/>
                <w:szCs w:val="30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30"/>
                <w:szCs w:val="30"/>
              </w:rPr>
              <w:t>二、使用</w:t>
            </w:r>
            <w:proofErr w:type="spellStart"/>
            <w:r w:rsidRPr="00BE4643">
              <w:rPr>
                <w:rFonts w:ascii="楷体_GB2312" w:eastAsia="楷体_GB2312" w:hint="eastAsia"/>
                <w:b/>
                <w:bCs/>
                <w:color w:val="FF0000"/>
                <w:sz w:val="30"/>
                <w:szCs w:val="30"/>
              </w:rPr>
              <w:t>kubectl</w:t>
            </w:r>
            <w:proofErr w:type="spellEnd"/>
            <w:r w:rsidRPr="00BE4643">
              <w:rPr>
                <w:rFonts w:ascii="楷体_GB2312" w:eastAsia="楷体_GB2312" w:hint="eastAsia"/>
                <w:b/>
                <w:bCs/>
                <w:color w:val="FF0000"/>
                <w:sz w:val="30"/>
                <w:szCs w:val="30"/>
              </w:rPr>
              <w:t>运行容器</w:t>
            </w:r>
          </w:p>
          <w:p w14:paraId="5F5F8EB2" w14:textId="2527B46F" w:rsidR="0048629D" w:rsidRPr="00BE4643" w:rsidRDefault="0048629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8"/>
                <w:szCs w:val="28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t>1.载入或下载镜像</w:t>
            </w:r>
          </w:p>
          <w:p w14:paraId="36C08C96" w14:textId="72E984FD" w:rsidR="0048629D" w:rsidRPr="00BE4643" w:rsidRDefault="0048629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（1）</w:t>
            </w: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  <w:highlight w:val="yellow"/>
              </w:rPr>
              <w:t>在node中</w:t>
            </w: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使用</w:t>
            </w:r>
            <w:r w:rsidRPr="00BE4643">
              <w:rPr>
                <w:rFonts w:ascii="楷体_GB2312" w:eastAsia="楷体_GB2312"/>
                <w:b/>
                <w:bCs/>
                <w:color w:val="FF0000"/>
                <w:sz w:val="24"/>
              </w:rPr>
              <w:t xml:space="preserve">docker pull </w:t>
            </w:r>
            <w:proofErr w:type="spellStart"/>
            <w:r w:rsidRPr="00BE4643">
              <w:rPr>
                <w:rFonts w:ascii="楷体_GB2312" w:eastAsia="楷体_GB2312"/>
                <w:b/>
                <w:bCs/>
                <w:color w:val="FF0000"/>
                <w:sz w:val="24"/>
              </w:rPr>
              <w:t>nginx:latest</w:t>
            </w:r>
            <w:proofErr w:type="spellEnd"/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命令</w:t>
            </w: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  <w:highlight w:val="yellow"/>
              </w:rPr>
              <w:t>从Docker Hub下载镜像</w:t>
            </w:r>
          </w:p>
          <w:p w14:paraId="4E35FB72" w14:textId="4A3329AF" w:rsidR="0048629D" w:rsidRDefault="0048629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lastRenderedPageBreak/>
              <w:drawing>
                <wp:inline distT="0" distB="0" distL="0" distR="0" wp14:anchorId="75FD54FC" wp14:editId="2926A275">
                  <wp:extent cx="6216015" cy="1675765"/>
                  <wp:effectExtent l="0" t="0" r="0" b="0"/>
                  <wp:docPr id="206740072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015" cy="167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7D1A20" w14:textId="05436B00" w:rsidR="0048629D" w:rsidRPr="00BE4643" w:rsidRDefault="0048629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（2）查看镜像</w:t>
            </w:r>
          </w:p>
          <w:p w14:paraId="25E96587" w14:textId="4EB504F3" w:rsidR="0048629D" w:rsidRDefault="0048629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13EAC2EB" wp14:editId="4B45C575">
                  <wp:extent cx="6221095" cy="634365"/>
                  <wp:effectExtent l="0" t="0" r="0" b="0"/>
                  <wp:docPr id="1291998822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080F4E" w14:textId="5111E1DE" w:rsidR="0048629D" w:rsidRPr="00BE4643" w:rsidRDefault="0048629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8"/>
                <w:szCs w:val="28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t>2.使用</w:t>
            </w:r>
            <w:proofErr w:type="spellStart"/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t>kubectl</w:t>
            </w:r>
            <w:proofErr w:type="spellEnd"/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8"/>
                <w:szCs w:val="28"/>
              </w:rPr>
              <w:t>运行容器</w:t>
            </w:r>
          </w:p>
          <w:p w14:paraId="4AFB886D" w14:textId="6CA03EB4" w:rsidR="0048629D" w:rsidRPr="00BE4643" w:rsidRDefault="0048629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（1）创建</w:t>
            </w:r>
            <w:r w:rsidRPr="00BE4643">
              <w:rPr>
                <w:rFonts w:ascii="楷体_GB2312" w:eastAsia="楷体_GB2312"/>
                <w:b/>
                <w:bCs/>
                <w:color w:val="FF0000"/>
                <w:sz w:val="24"/>
              </w:rPr>
              <w:t>deployment</w:t>
            </w:r>
          </w:p>
          <w:p w14:paraId="5446F8FB" w14:textId="4DF8D65A" w:rsidR="0048629D" w:rsidRDefault="0048629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110F7321" wp14:editId="67D0BD3E">
                  <wp:extent cx="6216015" cy="734695"/>
                  <wp:effectExtent l="0" t="0" r="0" b="0"/>
                  <wp:docPr id="1194386836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015" cy="73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D7EB1D" w14:textId="1C26F3CC" w:rsidR="0048629D" w:rsidRPr="00BE4643" w:rsidRDefault="0048629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（2）查看 Pods，验证 Pods 是否正常运行</w:t>
            </w:r>
          </w:p>
          <w:p w14:paraId="02381651" w14:textId="2FF03441" w:rsidR="0048629D" w:rsidRDefault="0048629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7BDBCA33" wp14:editId="7E7D81F9">
                  <wp:extent cx="6216015" cy="871855"/>
                  <wp:effectExtent l="0" t="0" r="0" b="0"/>
                  <wp:docPr id="681770234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01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324E1F" w14:textId="30540E66" w:rsidR="0048629D" w:rsidRPr="00BE4643" w:rsidRDefault="0048629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（3）查看所有 deployment</w:t>
            </w:r>
          </w:p>
          <w:p w14:paraId="116C71D1" w14:textId="6A0574CE" w:rsidR="0048629D" w:rsidRDefault="0048629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7D91C342" wp14:editId="034786A7">
                  <wp:extent cx="6216015" cy="1025525"/>
                  <wp:effectExtent l="0" t="0" r="0" b="0"/>
                  <wp:docPr id="411620975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015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FEED59" w14:textId="0E85C69B" w:rsidR="0048629D" w:rsidRPr="00BE4643" w:rsidRDefault="0048629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 xml:space="preserve">（4）采用 </w:t>
            </w:r>
            <w:proofErr w:type="spellStart"/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NodePort</w:t>
            </w:r>
            <w:proofErr w:type="spellEnd"/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 xml:space="preserve"> 的方式来暴露 nginx 服务</w:t>
            </w:r>
          </w:p>
          <w:p w14:paraId="7BB61E3F" w14:textId="5016AEC5" w:rsidR="0048629D" w:rsidRDefault="0048629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4152D6DD" wp14:editId="6574E233">
                  <wp:extent cx="6210300" cy="575945"/>
                  <wp:effectExtent l="0" t="0" r="0" b="0"/>
                  <wp:docPr id="116954707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637EA9" w14:textId="791C5CFA" w:rsidR="0048629D" w:rsidRPr="00BE4643" w:rsidRDefault="0048629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（5）查看Service</w:t>
            </w:r>
          </w:p>
          <w:p w14:paraId="7F36DF76" w14:textId="783F4B7B" w:rsidR="0048629D" w:rsidRDefault="0048629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410F0BCB" wp14:editId="365BBBC5">
                  <wp:extent cx="6210300" cy="919480"/>
                  <wp:effectExtent l="0" t="0" r="0" b="0"/>
                  <wp:docPr id="980583820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0" cy="91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238B7F" w14:textId="22AEE32E" w:rsidR="0048629D" w:rsidRPr="00BE4643" w:rsidRDefault="0048629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（6）在本机通过浏览器访问 Nginx 应用</w:t>
            </w: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  <w:highlight w:val="yellow"/>
              </w:rPr>
              <w:t>（192.168.100.60:端口号）</w:t>
            </w:r>
          </w:p>
          <w:p w14:paraId="114A435C" w14:textId="29573BDC" w:rsidR="0048629D" w:rsidRDefault="000B4382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lastRenderedPageBreak/>
              <w:drawing>
                <wp:inline distT="0" distB="0" distL="0" distR="0" wp14:anchorId="10F1D92D" wp14:editId="187A5D3A">
                  <wp:extent cx="6216015" cy="919480"/>
                  <wp:effectExtent l="0" t="0" r="0" b="0"/>
                  <wp:docPr id="262487732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015" cy="91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49C2DF" w14:textId="70929EAB" w:rsidR="0048629D" w:rsidRDefault="0048629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5755FA64" wp14:editId="7CAEE2BE">
                  <wp:extent cx="6216015" cy="1617345"/>
                  <wp:effectExtent l="0" t="0" r="0" b="0"/>
                  <wp:docPr id="608561159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01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54C41A" w14:textId="5D895F10" w:rsidR="0048629D" w:rsidRPr="00BE4643" w:rsidRDefault="000B4382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（7）pod动态伸缩，运行以下命令，将容器数量更新为 3 个</w:t>
            </w:r>
          </w:p>
          <w:p w14:paraId="3C35C1BF" w14:textId="7B3303B5" w:rsidR="0048629D" w:rsidRDefault="000B4382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665EC9AC" wp14:editId="399DF0FE">
                  <wp:extent cx="6210300" cy="650240"/>
                  <wp:effectExtent l="0" t="0" r="0" b="0"/>
                  <wp:docPr id="726689688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0" cy="65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F10557" w14:textId="2101AB47" w:rsidR="000B4382" w:rsidRPr="00BE4643" w:rsidRDefault="000B4382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（8）查看 pod 的容器数量</w:t>
            </w:r>
          </w:p>
          <w:p w14:paraId="3E370CD7" w14:textId="35257669" w:rsidR="000B4382" w:rsidRDefault="000B4382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noProof/>
                <w:sz w:val="24"/>
              </w:rPr>
              <w:drawing>
                <wp:inline distT="0" distB="0" distL="0" distR="0" wp14:anchorId="2E12A105" wp14:editId="3C6621A4">
                  <wp:extent cx="6216015" cy="1263015"/>
                  <wp:effectExtent l="0" t="0" r="0" b="0"/>
                  <wp:docPr id="1813370092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015" cy="126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1891DF" w14:textId="6751171C" w:rsidR="0048629D" w:rsidRPr="00BE4643" w:rsidRDefault="000B4382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（9）删除 deployment</w:t>
            </w:r>
          </w:p>
          <w:p w14:paraId="1C0FC0B1" w14:textId="26DFB779" w:rsidR="000B4382" w:rsidRDefault="000B4382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67DF5307" wp14:editId="23344249">
                  <wp:extent cx="6221095" cy="777240"/>
                  <wp:effectExtent l="0" t="0" r="0" b="0"/>
                  <wp:docPr id="1026236429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9C0658" w14:textId="1382A18B" w:rsidR="000B4382" w:rsidRPr="00BE4643" w:rsidRDefault="000B4382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4"/>
              </w:rPr>
            </w:pPr>
            <w:r w:rsidRPr="00BE4643">
              <w:rPr>
                <w:rFonts w:ascii="楷体_GB2312" w:eastAsia="楷体_GB2312" w:hint="eastAsia"/>
                <w:b/>
                <w:bCs/>
                <w:color w:val="FF0000"/>
                <w:sz w:val="24"/>
              </w:rPr>
              <w:t>（10）删除 Service</w:t>
            </w:r>
          </w:p>
          <w:p w14:paraId="4B5461EC" w14:textId="36999EF6" w:rsidR="0048629D" w:rsidRDefault="000B4382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noProof/>
                <w:sz w:val="24"/>
              </w:rPr>
              <w:drawing>
                <wp:inline distT="0" distB="0" distL="0" distR="0" wp14:anchorId="6C5F2ADD" wp14:editId="52DAFFF1">
                  <wp:extent cx="6221095" cy="808990"/>
                  <wp:effectExtent l="0" t="0" r="0" b="0"/>
                  <wp:docPr id="512209568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80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1DE4C3" w14:textId="77777777" w:rsidR="005E2793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【</w:t>
            </w:r>
            <w:r>
              <w:rPr>
                <w:rFonts w:ascii="楷体_GB2312" w:eastAsia="楷体_GB2312"/>
                <w:b/>
                <w:bCs/>
                <w:sz w:val="24"/>
              </w:rPr>
              <w:t>结论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>】</w:t>
            </w:r>
            <w:r>
              <w:rPr>
                <w:rFonts w:ascii="楷体_GB2312" w:eastAsia="楷体_GB2312"/>
                <w:b/>
                <w:bCs/>
                <w:sz w:val="24"/>
              </w:rPr>
              <w:t>（结果</w:t>
            </w:r>
            <w:r>
              <w:rPr>
                <w:rFonts w:hint="eastAsia"/>
                <w:b/>
                <w:bCs/>
              </w:rPr>
              <w:t>、分析</w:t>
            </w:r>
            <w:r>
              <w:rPr>
                <w:rFonts w:ascii="楷体_GB2312" w:eastAsia="楷体_GB2312"/>
                <w:b/>
                <w:bCs/>
                <w:sz w:val="24"/>
              </w:rPr>
              <w:t>）</w:t>
            </w:r>
          </w:p>
          <w:p w14:paraId="7DDDCDC4" w14:textId="20E96ACE" w:rsidR="005E2793" w:rsidRPr="00084EFA" w:rsidRDefault="007907B2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sz w:val="24"/>
              </w:rPr>
            </w:pPr>
            <w:r w:rsidRPr="00084EFA">
              <w:rPr>
                <w:rFonts w:ascii="楷体_GB2312" w:eastAsia="楷体_GB2312" w:hint="eastAsia"/>
                <w:b/>
                <w:sz w:val="24"/>
              </w:rPr>
              <w:t>安装</w:t>
            </w:r>
            <w:proofErr w:type="spellStart"/>
            <w:r w:rsidRPr="00084EFA">
              <w:rPr>
                <w:rFonts w:ascii="楷体_GB2312" w:eastAsia="楷体_GB2312" w:hint="eastAsia"/>
                <w:b/>
                <w:sz w:val="24"/>
              </w:rPr>
              <w:t>kubernetes</w:t>
            </w:r>
            <w:proofErr w:type="spellEnd"/>
            <w:r w:rsidRPr="00084EFA">
              <w:rPr>
                <w:rFonts w:ascii="楷体_GB2312" w:eastAsia="楷体_GB2312" w:hint="eastAsia"/>
                <w:b/>
                <w:sz w:val="24"/>
              </w:rPr>
              <w:t>需要使用到两台虚拟机master和node，在安装和配置过程中，可能两台虚拟机都要进行相同配置，可能只需要其中一台，要分清楚。</w:t>
            </w:r>
            <w:r w:rsidR="00084EFA" w:rsidRPr="00084EFA">
              <w:rPr>
                <w:rFonts w:ascii="楷体_GB2312" w:eastAsia="楷体_GB2312" w:hint="eastAsia"/>
                <w:b/>
                <w:sz w:val="24"/>
              </w:rPr>
              <w:t>一旦</w:t>
            </w:r>
            <w:proofErr w:type="spellStart"/>
            <w:r w:rsidR="00084EFA" w:rsidRPr="00084EFA">
              <w:rPr>
                <w:rFonts w:ascii="楷体_GB2312" w:eastAsia="楷体_GB2312" w:hint="eastAsia"/>
                <w:b/>
                <w:sz w:val="24"/>
              </w:rPr>
              <w:t>kubernetes</w:t>
            </w:r>
            <w:proofErr w:type="spellEnd"/>
            <w:r w:rsidR="00084EFA" w:rsidRPr="00084EFA">
              <w:rPr>
                <w:rFonts w:ascii="楷体_GB2312" w:eastAsia="楷体_GB2312" w:hint="eastAsia"/>
                <w:b/>
                <w:sz w:val="24"/>
              </w:rPr>
              <w:t>集群安装完成，就可以开始创建</w:t>
            </w:r>
            <w:proofErr w:type="spellStart"/>
            <w:r w:rsidR="00084EFA" w:rsidRPr="00084EFA">
              <w:rPr>
                <w:rFonts w:ascii="楷体_GB2312" w:eastAsia="楷体_GB2312" w:hint="eastAsia"/>
                <w:b/>
                <w:sz w:val="24"/>
              </w:rPr>
              <w:t>kubernetes</w:t>
            </w:r>
            <w:proofErr w:type="spellEnd"/>
            <w:r w:rsidR="00084EFA" w:rsidRPr="00084EFA">
              <w:rPr>
                <w:rFonts w:ascii="楷体_GB2312" w:eastAsia="楷体_GB2312" w:hint="eastAsia"/>
                <w:b/>
                <w:sz w:val="24"/>
              </w:rPr>
              <w:t>对象，可以使用命令行或者Kubernetes Dashboard网页中创建对象，通过master或node地址都可访问</w:t>
            </w:r>
            <w:r w:rsidR="00084EFA" w:rsidRPr="00084EFA">
              <w:rPr>
                <w:rFonts w:ascii="楷体_GB2312" w:eastAsia="楷体_GB2312" w:hint="eastAsia"/>
                <w:b/>
                <w:sz w:val="24"/>
              </w:rPr>
              <w:t>Kubernetes Dashboard</w:t>
            </w:r>
          </w:p>
        </w:tc>
      </w:tr>
      <w:tr w:rsidR="005E2793" w14:paraId="1931ECA2" w14:textId="77777777">
        <w:trPr>
          <w:trHeight w:val="405"/>
        </w:trPr>
        <w:tc>
          <w:tcPr>
            <w:tcW w:w="10013" w:type="dxa"/>
          </w:tcPr>
          <w:p w14:paraId="472CB53E" w14:textId="77777777" w:rsidR="005E2793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ascii="楷体_GB2312" w:eastAsia="楷体_GB2312" w:hint="eastAsia"/>
                <w:b/>
                <w:bCs/>
                <w:sz w:val="28"/>
              </w:rPr>
              <w:lastRenderedPageBreak/>
              <w:t>三、指导教师评语及成绩：</w:t>
            </w:r>
          </w:p>
        </w:tc>
      </w:tr>
      <w:tr w:rsidR="005E2793" w14:paraId="55403693" w14:textId="77777777">
        <w:trPr>
          <w:trHeight w:val="405"/>
        </w:trPr>
        <w:tc>
          <w:tcPr>
            <w:tcW w:w="10013" w:type="dxa"/>
          </w:tcPr>
          <w:p w14:paraId="2B4FC5EA" w14:textId="77777777" w:rsidR="005E2793" w:rsidRDefault="00000000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评语：</w:t>
            </w:r>
          </w:p>
          <w:p w14:paraId="2E686B4A" w14:textId="77777777" w:rsidR="005E2793" w:rsidRDefault="005E2793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 w14:paraId="76E8C215" w14:textId="77777777" w:rsidR="005E2793" w:rsidRDefault="005E2793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 w14:paraId="5A6A956A" w14:textId="77777777" w:rsidR="005E2793" w:rsidRDefault="005E2793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 w14:paraId="45F2F207" w14:textId="77777777" w:rsidR="005E2793" w:rsidRDefault="00000000">
            <w:pPr>
              <w:tabs>
                <w:tab w:val="left" w:pos="5970"/>
              </w:tabs>
              <w:spacing w:line="0" w:lineRule="atLeast"/>
              <w:ind w:firstLineChars="1494" w:firstLine="3600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成绩：          指导教师签名：徐峰</w:t>
            </w:r>
          </w:p>
          <w:p w14:paraId="143BCD50" w14:textId="69215CFF" w:rsidR="005E2793" w:rsidRDefault="00000000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                                               批阅日期：202</w:t>
            </w:r>
            <w:r w:rsidR="00E91743">
              <w:rPr>
                <w:rFonts w:ascii="楷体_GB2312" w:eastAsia="楷体_GB2312" w:hint="eastAsia"/>
                <w:b/>
                <w:bCs/>
                <w:sz w:val="24"/>
              </w:rPr>
              <w:t>4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年 </w:t>
            </w:r>
            <w:r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月 </w:t>
            </w:r>
            <w:r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>日</w:t>
            </w:r>
          </w:p>
        </w:tc>
      </w:tr>
    </w:tbl>
    <w:p w14:paraId="1B7A8E4E" w14:textId="77777777" w:rsidR="005E2793" w:rsidRDefault="005E2793">
      <w:pPr>
        <w:tabs>
          <w:tab w:val="left" w:pos="5970"/>
        </w:tabs>
        <w:spacing w:line="0" w:lineRule="atLeast"/>
      </w:pPr>
    </w:p>
    <w:p w14:paraId="47B20533" w14:textId="77777777" w:rsidR="005E2793" w:rsidRDefault="005E2793"/>
    <w:sectPr w:rsidR="005E2793">
      <w:footerReference w:type="even" r:id="rId102"/>
      <w:footerReference w:type="default" r:id="rId103"/>
      <w:pgSz w:w="11906" w:h="16838"/>
      <w:pgMar w:top="1134" w:right="1134" w:bottom="1134" w:left="1418" w:header="851" w:footer="992" w:gutter="0"/>
      <w:pgNumType w:start="34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67F61A" w14:textId="77777777" w:rsidR="009A3C1B" w:rsidRDefault="009A3C1B">
      <w:r>
        <w:separator/>
      </w:r>
    </w:p>
  </w:endnote>
  <w:endnote w:type="continuationSeparator" w:id="0">
    <w:p w14:paraId="7E3D57B7" w14:textId="77777777" w:rsidR="009A3C1B" w:rsidRDefault="009A3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2E9F3" w14:textId="77777777" w:rsidR="005E2793" w:rsidRDefault="00000000">
    <w:pPr>
      <w:pStyle w:val="a5"/>
      <w:framePr w:wrap="around" w:vAnchor="text" w:hAnchor="margin" w:xAlign="right" w:y="1"/>
      <w:rPr>
        <w:rStyle w:val="a9"/>
      </w:rPr>
    </w:pPr>
    <w:r>
      <w:fldChar w:fldCharType="begin"/>
    </w:r>
    <w:r>
      <w:rPr>
        <w:rStyle w:val="a9"/>
      </w:rPr>
      <w:instrText xml:space="preserve">PAGE  </w:instrText>
    </w:r>
    <w:r>
      <w:fldChar w:fldCharType="end"/>
    </w:r>
  </w:p>
  <w:p w14:paraId="16961088" w14:textId="77777777" w:rsidR="005E2793" w:rsidRDefault="005E2793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62DC9" w14:textId="77777777" w:rsidR="005E2793" w:rsidRDefault="005E2793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6E8AB" w14:textId="77777777" w:rsidR="009A3C1B" w:rsidRDefault="009A3C1B">
      <w:r>
        <w:separator/>
      </w:r>
    </w:p>
  </w:footnote>
  <w:footnote w:type="continuationSeparator" w:id="0">
    <w:p w14:paraId="1A9EC8D3" w14:textId="77777777" w:rsidR="009A3C1B" w:rsidRDefault="009A3C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Y2YyYTllOTY2YzBiM2UwYjg0ZTI5MjUxMjU5MjQ0NGQifQ=="/>
  </w:docVars>
  <w:rsids>
    <w:rsidRoot w:val="001E2A20"/>
    <w:rsid w:val="000015D2"/>
    <w:rsid w:val="00016900"/>
    <w:rsid w:val="00030B55"/>
    <w:rsid w:val="0004199D"/>
    <w:rsid w:val="0005307F"/>
    <w:rsid w:val="00073752"/>
    <w:rsid w:val="00084EFA"/>
    <w:rsid w:val="000A3841"/>
    <w:rsid w:val="000B4382"/>
    <w:rsid w:val="001022DB"/>
    <w:rsid w:val="00105F23"/>
    <w:rsid w:val="0011455A"/>
    <w:rsid w:val="0012061A"/>
    <w:rsid w:val="0014670A"/>
    <w:rsid w:val="00190405"/>
    <w:rsid w:val="00196663"/>
    <w:rsid w:val="001C6EA7"/>
    <w:rsid w:val="001C7FC7"/>
    <w:rsid w:val="001E2A20"/>
    <w:rsid w:val="00217F08"/>
    <w:rsid w:val="00264118"/>
    <w:rsid w:val="00264DDC"/>
    <w:rsid w:val="00307AF1"/>
    <w:rsid w:val="00325936"/>
    <w:rsid w:val="003E1614"/>
    <w:rsid w:val="00423217"/>
    <w:rsid w:val="00426F2F"/>
    <w:rsid w:val="0046082A"/>
    <w:rsid w:val="0048629D"/>
    <w:rsid w:val="004943B6"/>
    <w:rsid w:val="004D4A78"/>
    <w:rsid w:val="004F4A57"/>
    <w:rsid w:val="0050374D"/>
    <w:rsid w:val="00511529"/>
    <w:rsid w:val="00537BB4"/>
    <w:rsid w:val="00573330"/>
    <w:rsid w:val="005C16AC"/>
    <w:rsid w:val="005E2793"/>
    <w:rsid w:val="0061481F"/>
    <w:rsid w:val="006331D6"/>
    <w:rsid w:val="0063414E"/>
    <w:rsid w:val="006679DB"/>
    <w:rsid w:val="0077473B"/>
    <w:rsid w:val="00775C37"/>
    <w:rsid w:val="007907B2"/>
    <w:rsid w:val="00790C05"/>
    <w:rsid w:val="007A2299"/>
    <w:rsid w:val="007C444C"/>
    <w:rsid w:val="007E48FF"/>
    <w:rsid w:val="00802D6D"/>
    <w:rsid w:val="00805634"/>
    <w:rsid w:val="00807CA0"/>
    <w:rsid w:val="00822684"/>
    <w:rsid w:val="0085497F"/>
    <w:rsid w:val="00897295"/>
    <w:rsid w:val="00912052"/>
    <w:rsid w:val="00941ACF"/>
    <w:rsid w:val="009579CD"/>
    <w:rsid w:val="00977D74"/>
    <w:rsid w:val="009A3C1B"/>
    <w:rsid w:val="009B48F4"/>
    <w:rsid w:val="009F6798"/>
    <w:rsid w:val="00A03BE4"/>
    <w:rsid w:val="00A54324"/>
    <w:rsid w:val="00AA02E5"/>
    <w:rsid w:val="00B64952"/>
    <w:rsid w:val="00B7242F"/>
    <w:rsid w:val="00B758C6"/>
    <w:rsid w:val="00BC22C5"/>
    <w:rsid w:val="00BE4643"/>
    <w:rsid w:val="00BF3CA0"/>
    <w:rsid w:val="00C277BE"/>
    <w:rsid w:val="00C354E0"/>
    <w:rsid w:val="00CE1002"/>
    <w:rsid w:val="00D06FC3"/>
    <w:rsid w:val="00D3248D"/>
    <w:rsid w:val="00D8607B"/>
    <w:rsid w:val="00D926E3"/>
    <w:rsid w:val="00E224A1"/>
    <w:rsid w:val="00E747DF"/>
    <w:rsid w:val="00E91743"/>
    <w:rsid w:val="00F37D74"/>
    <w:rsid w:val="00F87D79"/>
    <w:rsid w:val="00FD67ED"/>
    <w:rsid w:val="00FF3DDF"/>
    <w:rsid w:val="2B9D2131"/>
    <w:rsid w:val="6B882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7E4053"/>
  <w15:docId w15:val="{A80F0891-6827-44CA-94C1-F235F9A5F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page number"/>
    <w:basedOn w:val="a0"/>
  </w:style>
  <w:style w:type="character" w:customStyle="1" w:styleId="a6">
    <w:name w:val="页脚 字符"/>
    <w:basedOn w:val="a0"/>
    <w:link w:val="a5"/>
    <w:qFormat/>
    <w:rPr>
      <w:rFonts w:ascii="Times New Roman" w:eastAsia="宋体" w:hAnsi="Times New Roman" w:cs="Times New Roman"/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footer" Target="footer1.xml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footer" Target="footer2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1059</TotalTime>
  <Pages>26</Pages>
  <Words>540</Words>
  <Characters>3079</Characters>
  <Application>Microsoft Office Word</Application>
  <DocSecurity>0</DocSecurity>
  <Lines>25</Lines>
  <Paragraphs>7</Paragraphs>
  <ScaleCrop>false</ScaleCrop>
  <Company/>
  <LinksUpToDate>false</LinksUpToDate>
  <CharactersWithSpaces>3612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xtzj</dc:creator>
  <cp:lastModifiedBy>孜琳 董</cp:lastModifiedBy>
  <cp:revision>34</cp:revision>
  <dcterms:created xsi:type="dcterms:W3CDTF">2021-02-14T07:47:00Z</dcterms:created>
  <dcterms:modified xsi:type="dcterms:W3CDTF">2024-04-23T01:22:00Z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62F85F21D8C14255B0F5DF74016EC368</vt:lpwstr>
  </property>
</Properties>
</file>